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B57" w:rsidRPr="00262B57" w:rsidRDefault="000B0ACD" w:rsidP="000B0A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262B57" w:rsidRPr="00262B57">
        <w:rPr>
          <w:rFonts w:ascii="Times New Roman" w:hAnsi="Times New Roman" w:cs="Times New Roman"/>
          <w:sz w:val="28"/>
          <w:szCs w:val="28"/>
        </w:rPr>
        <w:t>Приложение</w:t>
      </w:r>
      <w:r w:rsidR="0011545B">
        <w:rPr>
          <w:rFonts w:ascii="Times New Roman" w:hAnsi="Times New Roman" w:cs="Times New Roman"/>
          <w:sz w:val="28"/>
          <w:szCs w:val="28"/>
        </w:rPr>
        <w:t xml:space="preserve"> 1</w:t>
      </w:r>
      <w:r w:rsidR="00532844">
        <w:rPr>
          <w:rFonts w:ascii="Times New Roman" w:hAnsi="Times New Roman" w:cs="Times New Roman"/>
          <w:sz w:val="28"/>
          <w:szCs w:val="28"/>
        </w:rPr>
        <w:t xml:space="preserve"> к приказу от </w:t>
      </w:r>
      <w:r w:rsidR="0011545B" w:rsidRPr="000B0ACD">
        <w:rPr>
          <w:rFonts w:ascii="Times New Roman" w:hAnsi="Times New Roman" w:cs="Times New Roman"/>
          <w:sz w:val="28"/>
          <w:szCs w:val="28"/>
        </w:rPr>
        <w:t>26.05.2022 № 35</w:t>
      </w:r>
      <w:r w:rsidR="00532844" w:rsidRPr="000B0ACD">
        <w:rPr>
          <w:rFonts w:ascii="Times New Roman" w:hAnsi="Times New Roman" w:cs="Times New Roman"/>
          <w:sz w:val="28"/>
          <w:szCs w:val="28"/>
        </w:rPr>
        <w:t>/1</w:t>
      </w:r>
    </w:p>
    <w:p w:rsidR="00262B57" w:rsidRDefault="00262B57" w:rsidP="006E60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B57" w:rsidRDefault="00C0033F" w:rsidP="006E604E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6E604E" w:rsidRPr="006E604E">
        <w:rPr>
          <w:rFonts w:ascii="Times New Roman" w:hAnsi="Times New Roman" w:cs="Times New Roman"/>
          <w:b/>
          <w:sz w:val="28"/>
          <w:szCs w:val="28"/>
        </w:rPr>
        <w:t>лан мероприятий (д</w:t>
      </w:r>
      <w:r w:rsidR="005E01B6" w:rsidRPr="006E604E">
        <w:rPr>
          <w:rFonts w:ascii="Times New Roman" w:hAnsi="Times New Roman" w:cs="Times New Roman"/>
          <w:b/>
          <w:sz w:val="28"/>
          <w:szCs w:val="28"/>
        </w:rPr>
        <w:t>орожная карта</w:t>
      </w:r>
      <w:r w:rsidR="006E604E" w:rsidRPr="006E604E">
        <w:rPr>
          <w:rFonts w:ascii="Times New Roman" w:eastAsia="Calibri" w:hAnsi="Times New Roman" w:cs="Times New Roman"/>
          <w:b/>
          <w:bCs/>
          <w:sz w:val="28"/>
          <w:szCs w:val="28"/>
        </w:rPr>
        <w:t>)</w:t>
      </w:r>
    </w:p>
    <w:p w:rsidR="0076227F" w:rsidRDefault="006E604E" w:rsidP="006E604E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E604E">
        <w:rPr>
          <w:rFonts w:ascii="Times New Roman" w:eastAsia="Calibri" w:hAnsi="Times New Roman" w:cs="Times New Roman"/>
          <w:b/>
          <w:bCs/>
          <w:sz w:val="28"/>
          <w:szCs w:val="28"/>
        </w:rPr>
        <w:t>по созданию и обеспечению функционирования центр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а</w:t>
      </w:r>
      <w:r w:rsidRPr="006E604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образования естественно-научной и технологической направленностей «Точка роста»</w:t>
      </w:r>
    </w:p>
    <w:p w:rsidR="006E604E" w:rsidRDefault="00717DC4" w:rsidP="006E604E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(далее – Центр</w:t>
      </w:r>
      <w:r w:rsidR="0076227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«Точка роста»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)</w:t>
      </w:r>
    </w:p>
    <w:p w:rsidR="006E604E" w:rsidRDefault="006E604E" w:rsidP="006E604E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 </w:t>
      </w:r>
      <w:r w:rsidR="00405CE1">
        <w:rPr>
          <w:rFonts w:ascii="Times New Roman" w:eastAsia="Calibri" w:hAnsi="Times New Roman" w:cs="Times New Roman"/>
          <w:b/>
          <w:bCs/>
          <w:sz w:val="28"/>
          <w:szCs w:val="28"/>
        </w:rPr>
        <w:t>МОУ Рождественской СОШ</w:t>
      </w:r>
    </w:p>
    <w:p w:rsidR="00315E0E" w:rsidRPr="005E01B6" w:rsidRDefault="00315E0E" w:rsidP="005E01B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46"/>
        <w:gridCol w:w="4972"/>
        <w:gridCol w:w="2151"/>
        <w:gridCol w:w="2541"/>
        <w:gridCol w:w="4050"/>
      </w:tblGrid>
      <w:tr w:rsidR="003C6B74" w:rsidRPr="005E01B6" w:rsidTr="00AA18AE">
        <w:tc>
          <w:tcPr>
            <w:tcW w:w="846" w:type="dxa"/>
          </w:tcPr>
          <w:p w:rsidR="005E01B6" w:rsidRPr="005E01B6" w:rsidRDefault="005E01B6" w:rsidP="005E0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1B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972" w:type="dxa"/>
          </w:tcPr>
          <w:p w:rsidR="005E01B6" w:rsidRPr="005E01B6" w:rsidRDefault="005E01B6" w:rsidP="005E0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1B6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51" w:type="dxa"/>
          </w:tcPr>
          <w:p w:rsidR="005E01B6" w:rsidRPr="005E01B6" w:rsidRDefault="005E01B6" w:rsidP="005E0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1B6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2541" w:type="dxa"/>
          </w:tcPr>
          <w:p w:rsidR="005E01B6" w:rsidRPr="005E01B6" w:rsidRDefault="005E01B6" w:rsidP="005E0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1B6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4050" w:type="dxa"/>
          </w:tcPr>
          <w:p w:rsidR="005E01B6" w:rsidRPr="005E01B6" w:rsidRDefault="005E01B6" w:rsidP="005E0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1B6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717DC4" w:rsidRPr="005E01B6" w:rsidTr="00AA18AE">
        <w:tc>
          <w:tcPr>
            <w:tcW w:w="846" w:type="dxa"/>
          </w:tcPr>
          <w:p w:rsidR="00717DC4" w:rsidRPr="005E01B6" w:rsidRDefault="00717DC4" w:rsidP="005E0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4" w:type="dxa"/>
            <w:gridSpan w:val="4"/>
          </w:tcPr>
          <w:p w:rsidR="00717DC4" w:rsidRPr="00143BED" w:rsidRDefault="00717DC4" w:rsidP="00143BE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BED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нормативно</w:t>
            </w:r>
            <w:r w:rsidR="00055EBD" w:rsidRPr="00143BED">
              <w:rPr>
                <w:rFonts w:ascii="Times New Roman" w:hAnsi="Times New Roman" w:cs="Times New Roman"/>
                <w:b/>
                <w:sz w:val="28"/>
                <w:szCs w:val="28"/>
              </w:rPr>
              <w:t>й и распорядительной документации</w:t>
            </w:r>
          </w:p>
        </w:tc>
      </w:tr>
      <w:tr w:rsidR="003C6B74" w:rsidRPr="005E01B6" w:rsidTr="00AA18AE">
        <w:tc>
          <w:tcPr>
            <w:tcW w:w="846" w:type="dxa"/>
          </w:tcPr>
          <w:p w:rsidR="005E01B6" w:rsidRPr="005E01B6" w:rsidRDefault="00143BED" w:rsidP="00143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972" w:type="dxa"/>
          </w:tcPr>
          <w:p w:rsidR="00B42AB3" w:rsidRPr="005E01B6" w:rsidRDefault="00A6218D" w:rsidP="00717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 назначении ответственного (ответств</w:t>
            </w:r>
            <w:r w:rsidR="00717DC4">
              <w:rPr>
                <w:rFonts w:ascii="Times New Roman" w:hAnsi="Times New Roman" w:cs="Times New Roman"/>
                <w:sz w:val="28"/>
                <w:szCs w:val="28"/>
              </w:rPr>
              <w:t>енных) за реализацию мероприятий по созданию Центра</w:t>
            </w:r>
            <w:r w:rsidR="0076227F">
              <w:rPr>
                <w:rFonts w:ascii="Times New Roman" w:hAnsi="Times New Roman" w:cs="Times New Roman"/>
                <w:sz w:val="28"/>
                <w:szCs w:val="28"/>
              </w:rPr>
              <w:t xml:space="preserve"> «Точка роста»</w:t>
            </w:r>
          </w:p>
        </w:tc>
        <w:tc>
          <w:tcPr>
            <w:tcW w:w="2151" w:type="dxa"/>
          </w:tcPr>
          <w:p w:rsidR="005E01B6" w:rsidRDefault="00AA18AE" w:rsidP="00A62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717DC4">
              <w:rPr>
                <w:rFonts w:ascii="Times New Roman" w:hAnsi="Times New Roman" w:cs="Times New Roman"/>
                <w:sz w:val="28"/>
                <w:szCs w:val="28"/>
              </w:rPr>
              <w:t xml:space="preserve">евраль </w:t>
            </w:r>
            <w:r w:rsidR="0076227F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A6218D" w:rsidRPr="005E01B6" w:rsidRDefault="00A6218D" w:rsidP="00CC5E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</w:tcPr>
          <w:p w:rsidR="005E01B6" w:rsidRPr="005E01B6" w:rsidRDefault="00717DC4" w:rsidP="00717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ОО</w:t>
            </w:r>
          </w:p>
        </w:tc>
        <w:tc>
          <w:tcPr>
            <w:tcW w:w="4050" w:type="dxa"/>
          </w:tcPr>
          <w:p w:rsidR="00CC5E82" w:rsidRPr="005E01B6" w:rsidRDefault="0076227F" w:rsidP="00717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 w:rsidR="00322897">
              <w:rPr>
                <w:rFonts w:ascii="Times New Roman" w:hAnsi="Times New Roman" w:cs="Times New Roman"/>
                <w:sz w:val="28"/>
                <w:szCs w:val="28"/>
              </w:rPr>
              <w:t xml:space="preserve"> вступил в силу</w:t>
            </w:r>
          </w:p>
        </w:tc>
      </w:tr>
      <w:tr w:rsidR="003C6B74" w:rsidRPr="005E01B6" w:rsidTr="00AA18AE">
        <w:tc>
          <w:tcPr>
            <w:tcW w:w="846" w:type="dxa"/>
          </w:tcPr>
          <w:p w:rsidR="0076227F" w:rsidRDefault="00143BED" w:rsidP="006C0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622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72" w:type="dxa"/>
          </w:tcPr>
          <w:p w:rsidR="0076227F" w:rsidRDefault="0076227F" w:rsidP="00717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 создании  рабочей группы по реализации мероприятий по созданию Центра «Точка роста»</w:t>
            </w:r>
          </w:p>
        </w:tc>
        <w:tc>
          <w:tcPr>
            <w:tcW w:w="2151" w:type="dxa"/>
          </w:tcPr>
          <w:p w:rsidR="0076227F" w:rsidRDefault="00AA18AE" w:rsidP="00762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4A521F">
              <w:rPr>
                <w:rFonts w:ascii="Times New Roman" w:hAnsi="Times New Roman" w:cs="Times New Roman"/>
                <w:sz w:val="28"/>
                <w:szCs w:val="28"/>
              </w:rPr>
              <w:t>евраль-м</w:t>
            </w:r>
            <w:r w:rsidR="0076227F">
              <w:rPr>
                <w:rFonts w:ascii="Times New Roman" w:hAnsi="Times New Roman" w:cs="Times New Roman"/>
                <w:sz w:val="28"/>
                <w:szCs w:val="28"/>
              </w:rPr>
              <w:t>арт  2022</w:t>
            </w:r>
          </w:p>
          <w:p w:rsidR="0076227F" w:rsidRDefault="0076227F" w:rsidP="00A621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</w:tcPr>
          <w:p w:rsidR="0076227F" w:rsidRDefault="0076227F" w:rsidP="00717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ОО</w:t>
            </w:r>
          </w:p>
        </w:tc>
        <w:tc>
          <w:tcPr>
            <w:tcW w:w="4050" w:type="dxa"/>
          </w:tcPr>
          <w:p w:rsidR="00322897" w:rsidRDefault="0076227F" w:rsidP="00717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 w:rsidR="00322897">
              <w:rPr>
                <w:rFonts w:ascii="Times New Roman" w:hAnsi="Times New Roman" w:cs="Times New Roman"/>
                <w:sz w:val="28"/>
                <w:szCs w:val="28"/>
              </w:rPr>
              <w:t xml:space="preserve"> вступил в силу</w:t>
            </w:r>
          </w:p>
          <w:p w:rsidR="0076227F" w:rsidRDefault="0076227F" w:rsidP="00717D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B74" w:rsidRPr="005E01B6" w:rsidTr="00AA18AE">
        <w:tc>
          <w:tcPr>
            <w:tcW w:w="846" w:type="dxa"/>
          </w:tcPr>
          <w:p w:rsidR="0076227F" w:rsidRDefault="00143BED" w:rsidP="006C0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622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72" w:type="dxa"/>
          </w:tcPr>
          <w:p w:rsidR="0076227F" w:rsidRDefault="0076227F" w:rsidP="00717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 назначении руководителя Центра «Точка роста»</w:t>
            </w:r>
          </w:p>
        </w:tc>
        <w:tc>
          <w:tcPr>
            <w:tcW w:w="2151" w:type="dxa"/>
          </w:tcPr>
          <w:p w:rsidR="0076227F" w:rsidRDefault="00AA18AE" w:rsidP="00762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6227F">
              <w:rPr>
                <w:rFonts w:ascii="Times New Roman" w:hAnsi="Times New Roman" w:cs="Times New Roman"/>
                <w:sz w:val="28"/>
                <w:szCs w:val="28"/>
              </w:rPr>
              <w:t>арт-апрель 2022</w:t>
            </w:r>
          </w:p>
        </w:tc>
        <w:tc>
          <w:tcPr>
            <w:tcW w:w="2541" w:type="dxa"/>
          </w:tcPr>
          <w:p w:rsidR="0076227F" w:rsidRDefault="0076227F" w:rsidP="00717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ОО</w:t>
            </w:r>
          </w:p>
        </w:tc>
        <w:tc>
          <w:tcPr>
            <w:tcW w:w="4050" w:type="dxa"/>
          </w:tcPr>
          <w:p w:rsidR="00055EBD" w:rsidRDefault="0076227F" w:rsidP="00322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 w:rsidR="00322897">
              <w:rPr>
                <w:rFonts w:ascii="Times New Roman" w:hAnsi="Times New Roman" w:cs="Times New Roman"/>
                <w:sz w:val="28"/>
                <w:szCs w:val="28"/>
              </w:rPr>
              <w:t xml:space="preserve"> вступил в силу, </w:t>
            </w:r>
            <w:r w:rsidR="00055EBD">
              <w:rPr>
                <w:rFonts w:ascii="Times New Roman" w:hAnsi="Times New Roman" w:cs="Times New Roman"/>
                <w:sz w:val="28"/>
                <w:szCs w:val="28"/>
              </w:rPr>
              <w:t>размещен на официальном  сайте ОО</w:t>
            </w:r>
            <w:r w:rsidR="002817A3">
              <w:rPr>
                <w:rFonts w:ascii="Times New Roman" w:hAnsi="Times New Roman" w:cs="Times New Roman"/>
                <w:sz w:val="28"/>
                <w:szCs w:val="28"/>
              </w:rPr>
              <w:t xml:space="preserve"> и информационном стенде </w:t>
            </w:r>
          </w:p>
        </w:tc>
      </w:tr>
      <w:tr w:rsidR="003C6B74" w:rsidRPr="005E01B6" w:rsidTr="00AA18AE">
        <w:tc>
          <w:tcPr>
            <w:tcW w:w="846" w:type="dxa"/>
          </w:tcPr>
          <w:p w:rsidR="0076227F" w:rsidRDefault="00143BED" w:rsidP="006C0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622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72" w:type="dxa"/>
          </w:tcPr>
          <w:p w:rsidR="0076227F" w:rsidRDefault="00322897" w:rsidP="00322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об утверждении плана мероприятий (</w:t>
            </w:r>
            <w:r w:rsidR="0076227F">
              <w:rPr>
                <w:rFonts w:ascii="Times New Roman" w:hAnsi="Times New Roman" w:cs="Times New Roman"/>
                <w:sz w:val="28"/>
                <w:szCs w:val="28"/>
              </w:rPr>
              <w:t>дорожной карты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A711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227F" w:rsidRPr="006E604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по созданию и обеспечению функционирования </w:t>
            </w:r>
            <w:r w:rsidR="0076227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Ц</w:t>
            </w:r>
            <w:r w:rsidR="0076227F" w:rsidRPr="006E604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ентра</w:t>
            </w:r>
            <w:r w:rsidR="00F3516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="0076227F" w:rsidRPr="006E604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«Точка роста»</w:t>
            </w:r>
          </w:p>
        </w:tc>
        <w:tc>
          <w:tcPr>
            <w:tcW w:w="2151" w:type="dxa"/>
          </w:tcPr>
          <w:p w:rsidR="0076227F" w:rsidRDefault="00322897" w:rsidP="00322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01.06.2022</w:t>
            </w:r>
          </w:p>
        </w:tc>
        <w:tc>
          <w:tcPr>
            <w:tcW w:w="2541" w:type="dxa"/>
          </w:tcPr>
          <w:p w:rsidR="0076227F" w:rsidRDefault="0076227F" w:rsidP="00717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27F">
              <w:rPr>
                <w:rFonts w:ascii="Times New Roman" w:hAnsi="Times New Roman" w:cs="Times New Roman"/>
                <w:sz w:val="28"/>
                <w:szCs w:val="28"/>
              </w:rPr>
              <w:t>Руководитель 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рабочая группа, ответственный за реализацию мероприятия,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руководитель центра</w:t>
            </w:r>
          </w:p>
        </w:tc>
        <w:tc>
          <w:tcPr>
            <w:tcW w:w="4050" w:type="dxa"/>
          </w:tcPr>
          <w:p w:rsidR="0076227F" w:rsidRDefault="0076227F" w:rsidP="006A2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Приказ </w:t>
            </w:r>
            <w:r w:rsidR="00322897">
              <w:rPr>
                <w:rFonts w:ascii="Times New Roman" w:hAnsi="Times New Roman" w:cs="Times New Roman"/>
                <w:sz w:val="28"/>
                <w:szCs w:val="28"/>
              </w:rPr>
              <w:t xml:space="preserve">вступил в силу,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размещен на официальном сайте ОО</w:t>
            </w:r>
          </w:p>
        </w:tc>
      </w:tr>
      <w:tr w:rsidR="003C6B74" w:rsidRPr="005E01B6" w:rsidTr="00AA18AE">
        <w:tc>
          <w:tcPr>
            <w:tcW w:w="846" w:type="dxa"/>
          </w:tcPr>
          <w:p w:rsidR="004A521F" w:rsidRDefault="00143BED" w:rsidP="006C0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4A52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72" w:type="dxa"/>
          </w:tcPr>
          <w:p w:rsidR="004A521F" w:rsidRDefault="00322897" w:rsidP="00762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 w:rsidR="004A521F">
              <w:rPr>
                <w:rFonts w:ascii="Times New Roman" w:hAnsi="Times New Roman" w:cs="Times New Roman"/>
                <w:sz w:val="28"/>
                <w:szCs w:val="28"/>
              </w:rPr>
              <w:t xml:space="preserve"> о создании </w:t>
            </w:r>
            <w:r w:rsidR="004A521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Ц</w:t>
            </w:r>
            <w:r w:rsidR="004A521F" w:rsidRPr="006E604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ентра «Точка роста»</w:t>
            </w:r>
          </w:p>
        </w:tc>
        <w:tc>
          <w:tcPr>
            <w:tcW w:w="2151" w:type="dxa"/>
          </w:tcPr>
          <w:p w:rsidR="004A521F" w:rsidRDefault="00AA18AE" w:rsidP="00762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4A521F">
              <w:rPr>
                <w:rFonts w:ascii="Times New Roman" w:hAnsi="Times New Roman" w:cs="Times New Roman"/>
                <w:sz w:val="28"/>
                <w:szCs w:val="28"/>
              </w:rPr>
              <w:t>арт-апрель 2022</w:t>
            </w:r>
          </w:p>
        </w:tc>
        <w:tc>
          <w:tcPr>
            <w:tcW w:w="2541" w:type="dxa"/>
          </w:tcPr>
          <w:p w:rsidR="004A521F" w:rsidRPr="0076227F" w:rsidRDefault="004A521F" w:rsidP="00717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ОО</w:t>
            </w:r>
          </w:p>
        </w:tc>
        <w:tc>
          <w:tcPr>
            <w:tcW w:w="4050" w:type="dxa"/>
          </w:tcPr>
          <w:p w:rsidR="004A521F" w:rsidRDefault="004A521F" w:rsidP="006A2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r w:rsidR="00322897">
              <w:rPr>
                <w:rFonts w:ascii="Times New Roman" w:hAnsi="Times New Roman" w:cs="Times New Roman"/>
                <w:sz w:val="28"/>
                <w:szCs w:val="28"/>
              </w:rPr>
              <w:t>вступил в силу</w:t>
            </w:r>
            <w:r w:rsidR="006A2F2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22897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 официальном сайте ОО</w:t>
            </w:r>
          </w:p>
        </w:tc>
      </w:tr>
      <w:tr w:rsidR="003C6B74" w:rsidRPr="005E01B6" w:rsidTr="00AA18AE">
        <w:tc>
          <w:tcPr>
            <w:tcW w:w="846" w:type="dxa"/>
          </w:tcPr>
          <w:p w:rsidR="0076227F" w:rsidRDefault="00143BED" w:rsidP="006C0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A521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72" w:type="dxa"/>
          </w:tcPr>
          <w:p w:rsidR="0076227F" w:rsidRDefault="00322897" w:rsidP="00322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об утверждении </w:t>
            </w:r>
            <w:r w:rsidR="0076227F">
              <w:rPr>
                <w:rFonts w:ascii="Times New Roman" w:hAnsi="Times New Roman" w:cs="Times New Roman"/>
                <w:sz w:val="28"/>
                <w:szCs w:val="28"/>
              </w:rPr>
              <w:t xml:space="preserve">Положения о Центре </w:t>
            </w:r>
            <w:r w:rsidR="0076227F" w:rsidRPr="0076227F">
              <w:rPr>
                <w:rFonts w:ascii="Times New Roman" w:hAnsi="Times New Roman" w:cs="Times New Roman"/>
                <w:sz w:val="28"/>
                <w:szCs w:val="28"/>
              </w:rPr>
              <w:t>«Точка</w:t>
            </w:r>
            <w:r w:rsidR="0076227F">
              <w:rPr>
                <w:rFonts w:ascii="Times New Roman" w:hAnsi="Times New Roman" w:cs="Times New Roman"/>
                <w:sz w:val="28"/>
                <w:szCs w:val="28"/>
              </w:rPr>
              <w:t xml:space="preserve"> роста»» </w:t>
            </w:r>
          </w:p>
        </w:tc>
        <w:tc>
          <w:tcPr>
            <w:tcW w:w="2151" w:type="dxa"/>
          </w:tcPr>
          <w:p w:rsidR="0076227F" w:rsidRDefault="00AA18AE" w:rsidP="00762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6227F">
              <w:rPr>
                <w:rFonts w:ascii="Times New Roman" w:hAnsi="Times New Roman" w:cs="Times New Roman"/>
                <w:sz w:val="28"/>
                <w:szCs w:val="28"/>
              </w:rPr>
              <w:t>прель-май 2022</w:t>
            </w:r>
          </w:p>
        </w:tc>
        <w:tc>
          <w:tcPr>
            <w:tcW w:w="2541" w:type="dxa"/>
          </w:tcPr>
          <w:p w:rsidR="0076227F" w:rsidRPr="0076227F" w:rsidRDefault="0076227F" w:rsidP="00717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27F">
              <w:rPr>
                <w:rFonts w:ascii="Times New Roman" w:hAnsi="Times New Roman" w:cs="Times New Roman"/>
                <w:sz w:val="28"/>
                <w:szCs w:val="28"/>
              </w:rPr>
              <w:t>Руководитель ОО, рабочая группа, ответствен</w:t>
            </w:r>
            <w:r w:rsidR="006A2F29">
              <w:rPr>
                <w:rFonts w:ascii="Times New Roman" w:hAnsi="Times New Roman" w:cs="Times New Roman"/>
                <w:sz w:val="28"/>
                <w:szCs w:val="28"/>
              </w:rPr>
              <w:t xml:space="preserve">ный за реализацию мероприятия, </w:t>
            </w:r>
            <w:r w:rsidRPr="0076227F">
              <w:rPr>
                <w:rFonts w:ascii="Times New Roman" w:hAnsi="Times New Roman" w:cs="Times New Roman"/>
                <w:sz w:val="28"/>
                <w:szCs w:val="28"/>
              </w:rPr>
              <w:t>руководитель центра</w:t>
            </w:r>
          </w:p>
        </w:tc>
        <w:tc>
          <w:tcPr>
            <w:tcW w:w="4050" w:type="dxa"/>
          </w:tcPr>
          <w:p w:rsidR="0076227F" w:rsidRDefault="0076227F" w:rsidP="006A2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r w:rsidR="006A2F29">
              <w:rPr>
                <w:rFonts w:ascii="Times New Roman" w:hAnsi="Times New Roman" w:cs="Times New Roman"/>
                <w:sz w:val="28"/>
                <w:szCs w:val="28"/>
              </w:rPr>
              <w:t>вступил в силу,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размещен на официальном сайте ОО</w:t>
            </w:r>
          </w:p>
        </w:tc>
      </w:tr>
      <w:tr w:rsidR="003C6B74" w:rsidRPr="00055EBD" w:rsidTr="00AA18AE">
        <w:tc>
          <w:tcPr>
            <w:tcW w:w="846" w:type="dxa"/>
          </w:tcPr>
          <w:p w:rsidR="0076227F" w:rsidRPr="00055EBD" w:rsidRDefault="00143BED" w:rsidP="006C0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A521F" w:rsidRPr="00055EB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72" w:type="dxa"/>
          </w:tcPr>
          <w:p w:rsidR="0076227F" w:rsidRPr="00055EBD" w:rsidRDefault="0076227F" w:rsidP="00762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EBD">
              <w:rPr>
                <w:rFonts w:ascii="Times New Roman" w:hAnsi="Times New Roman" w:cs="Times New Roman"/>
                <w:sz w:val="28"/>
                <w:szCs w:val="28"/>
              </w:rPr>
              <w:t>Приказ о назначении ответственного за хранение оборудования и определении места хранения</w:t>
            </w:r>
          </w:p>
        </w:tc>
        <w:tc>
          <w:tcPr>
            <w:tcW w:w="2151" w:type="dxa"/>
          </w:tcPr>
          <w:p w:rsidR="0076227F" w:rsidRPr="00055EBD" w:rsidRDefault="00AA18AE" w:rsidP="00762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6227F" w:rsidRPr="00055EBD">
              <w:rPr>
                <w:rFonts w:ascii="Times New Roman" w:hAnsi="Times New Roman" w:cs="Times New Roman"/>
                <w:sz w:val="28"/>
                <w:szCs w:val="28"/>
              </w:rPr>
              <w:t>прель 2022</w:t>
            </w:r>
          </w:p>
          <w:p w:rsidR="0076227F" w:rsidRPr="00055EBD" w:rsidRDefault="0076227F" w:rsidP="007622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</w:tcPr>
          <w:p w:rsidR="0076227F" w:rsidRPr="00055EBD" w:rsidRDefault="0076227F" w:rsidP="00717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EBD">
              <w:rPr>
                <w:rFonts w:ascii="Times New Roman" w:hAnsi="Times New Roman" w:cs="Times New Roman"/>
                <w:sz w:val="28"/>
                <w:szCs w:val="28"/>
              </w:rPr>
              <w:t>Руководитель ОО</w:t>
            </w:r>
          </w:p>
        </w:tc>
        <w:tc>
          <w:tcPr>
            <w:tcW w:w="4050" w:type="dxa"/>
          </w:tcPr>
          <w:p w:rsidR="0076227F" w:rsidRPr="00055EBD" w:rsidRDefault="0076227F" w:rsidP="00717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EBD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 w:rsidR="006A2F29">
              <w:rPr>
                <w:rFonts w:ascii="Times New Roman" w:hAnsi="Times New Roman" w:cs="Times New Roman"/>
                <w:sz w:val="28"/>
                <w:szCs w:val="28"/>
              </w:rPr>
              <w:t xml:space="preserve"> вступил в силу</w:t>
            </w:r>
          </w:p>
        </w:tc>
      </w:tr>
      <w:tr w:rsidR="003C6B74" w:rsidRPr="00055EBD" w:rsidTr="00AA18AE">
        <w:tc>
          <w:tcPr>
            <w:tcW w:w="846" w:type="dxa"/>
          </w:tcPr>
          <w:p w:rsidR="00055EBD" w:rsidRPr="00055EBD" w:rsidRDefault="00143BED" w:rsidP="006C0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55EBD" w:rsidRPr="00055EB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72" w:type="dxa"/>
          </w:tcPr>
          <w:p w:rsidR="00055EBD" w:rsidRPr="00055EBD" w:rsidRDefault="006A2F29" w:rsidP="006A2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 н</w:t>
            </w:r>
            <w:r w:rsidR="00055EBD" w:rsidRPr="00055EBD">
              <w:rPr>
                <w:rFonts w:ascii="Times New Roman" w:hAnsi="Times New Roman" w:cs="Times New Roman"/>
                <w:sz w:val="28"/>
                <w:szCs w:val="28"/>
              </w:rPr>
              <w:t>азначени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55EBD" w:rsidRPr="00055EBD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нного за создание и ведение раздела Центра </w:t>
            </w:r>
            <w:r w:rsidR="00055EBD" w:rsidRPr="00055EBD">
              <w:rPr>
                <w:rFonts w:ascii="Times New Roman" w:hAnsi="Times New Roman" w:cs="Times New Roman"/>
                <w:sz w:val="28"/>
                <w:szCs w:val="28"/>
              </w:rPr>
              <w:t xml:space="preserve">«Точка роста» на официальном сайте ОО </w:t>
            </w:r>
          </w:p>
        </w:tc>
        <w:tc>
          <w:tcPr>
            <w:tcW w:w="2151" w:type="dxa"/>
          </w:tcPr>
          <w:p w:rsidR="00055EBD" w:rsidRPr="00055EBD" w:rsidRDefault="00AA18AE" w:rsidP="00762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55EBD" w:rsidRPr="00055EBD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  <w:r w:rsidR="002817A3">
              <w:rPr>
                <w:rFonts w:ascii="Times New Roman" w:hAnsi="Times New Roman" w:cs="Times New Roman"/>
                <w:sz w:val="28"/>
                <w:szCs w:val="28"/>
              </w:rPr>
              <w:t xml:space="preserve">-апрель </w:t>
            </w:r>
            <w:r w:rsidR="00055EBD" w:rsidRPr="00055EBD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  <w:tc>
          <w:tcPr>
            <w:tcW w:w="2541" w:type="dxa"/>
          </w:tcPr>
          <w:p w:rsidR="00055EBD" w:rsidRPr="00055EBD" w:rsidRDefault="00055EBD" w:rsidP="00717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EBD">
              <w:rPr>
                <w:rFonts w:ascii="Times New Roman" w:hAnsi="Times New Roman" w:cs="Times New Roman"/>
                <w:sz w:val="28"/>
                <w:szCs w:val="28"/>
              </w:rPr>
              <w:t>Руководитель ОО</w:t>
            </w:r>
          </w:p>
        </w:tc>
        <w:tc>
          <w:tcPr>
            <w:tcW w:w="4050" w:type="dxa"/>
          </w:tcPr>
          <w:p w:rsidR="00055EBD" w:rsidRPr="00055EBD" w:rsidRDefault="00055EBD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EBD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 w:rsidR="006A2F29">
              <w:rPr>
                <w:rFonts w:ascii="Times New Roman" w:hAnsi="Times New Roman" w:cs="Times New Roman"/>
                <w:sz w:val="28"/>
                <w:szCs w:val="28"/>
              </w:rPr>
              <w:t xml:space="preserve"> вступил в силу</w:t>
            </w:r>
          </w:p>
          <w:p w:rsidR="00055EBD" w:rsidRPr="00055EBD" w:rsidRDefault="00055EBD" w:rsidP="00717D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B74" w:rsidRPr="00055EBD" w:rsidTr="00AA18AE">
        <w:tc>
          <w:tcPr>
            <w:tcW w:w="846" w:type="dxa"/>
          </w:tcPr>
          <w:p w:rsidR="00055EBD" w:rsidRPr="00055EBD" w:rsidRDefault="00143BED" w:rsidP="006C0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55EBD" w:rsidRPr="00055EB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72" w:type="dxa"/>
          </w:tcPr>
          <w:p w:rsidR="00055EBD" w:rsidRPr="00055EBD" w:rsidRDefault="00055EBD" w:rsidP="004A5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EBD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штатного расписания Центра «Точка роста»</w:t>
            </w:r>
          </w:p>
        </w:tc>
        <w:tc>
          <w:tcPr>
            <w:tcW w:w="2151" w:type="dxa"/>
          </w:tcPr>
          <w:p w:rsidR="00055EBD" w:rsidRPr="00055EBD" w:rsidRDefault="00AA18AE" w:rsidP="00762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55EBD" w:rsidRPr="00055EBD">
              <w:rPr>
                <w:rFonts w:ascii="Times New Roman" w:hAnsi="Times New Roman" w:cs="Times New Roman"/>
                <w:sz w:val="28"/>
                <w:szCs w:val="28"/>
              </w:rPr>
              <w:t>вгуст 2022</w:t>
            </w:r>
          </w:p>
        </w:tc>
        <w:tc>
          <w:tcPr>
            <w:tcW w:w="2541" w:type="dxa"/>
          </w:tcPr>
          <w:p w:rsidR="00055EBD" w:rsidRPr="00055EBD" w:rsidRDefault="00055EBD" w:rsidP="00717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EBD">
              <w:rPr>
                <w:rFonts w:ascii="Times New Roman" w:hAnsi="Times New Roman" w:cs="Times New Roman"/>
                <w:sz w:val="28"/>
                <w:szCs w:val="28"/>
              </w:rPr>
              <w:t>Руководитель ОО</w:t>
            </w:r>
          </w:p>
        </w:tc>
        <w:tc>
          <w:tcPr>
            <w:tcW w:w="4050" w:type="dxa"/>
          </w:tcPr>
          <w:p w:rsidR="00055EBD" w:rsidRPr="00055EBD" w:rsidRDefault="004F457A" w:rsidP="004F4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Штатное расписание утверждено</w:t>
            </w:r>
          </w:p>
        </w:tc>
      </w:tr>
      <w:tr w:rsidR="003C6B74" w:rsidRPr="005E01B6" w:rsidTr="00AA18AE">
        <w:tc>
          <w:tcPr>
            <w:tcW w:w="846" w:type="dxa"/>
          </w:tcPr>
          <w:p w:rsidR="00055EBD" w:rsidRPr="00055EBD" w:rsidRDefault="00143BED" w:rsidP="006C0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55EBD" w:rsidRPr="00055EB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72" w:type="dxa"/>
          </w:tcPr>
          <w:p w:rsidR="00055EBD" w:rsidRPr="00055EBD" w:rsidRDefault="00055EBD" w:rsidP="00A62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EBD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должностных инструкций работников ОО</w:t>
            </w:r>
          </w:p>
        </w:tc>
        <w:tc>
          <w:tcPr>
            <w:tcW w:w="2151" w:type="dxa"/>
          </w:tcPr>
          <w:p w:rsidR="00055EBD" w:rsidRPr="00055EBD" w:rsidRDefault="00AA18AE" w:rsidP="00A62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55EBD" w:rsidRPr="00055EBD">
              <w:rPr>
                <w:rFonts w:ascii="Times New Roman" w:hAnsi="Times New Roman" w:cs="Times New Roman"/>
                <w:sz w:val="28"/>
                <w:szCs w:val="28"/>
              </w:rPr>
              <w:t>вгуст 2022</w:t>
            </w:r>
          </w:p>
        </w:tc>
        <w:tc>
          <w:tcPr>
            <w:tcW w:w="2541" w:type="dxa"/>
          </w:tcPr>
          <w:p w:rsidR="00055EBD" w:rsidRPr="00055EBD" w:rsidRDefault="00055EBD" w:rsidP="006E6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EBD">
              <w:rPr>
                <w:rFonts w:ascii="Times New Roman" w:hAnsi="Times New Roman" w:cs="Times New Roman"/>
                <w:sz w:val="28"/>
                <w:szCs w:val="28"/>
              </w:rPr>
              <w:t>Руководитель ОО</w:t>
            </w:r>
          </w:p>
        </w:tc>
        <w:tc>
          <w:tcPr>
            <w:tcW w:w="4050" w:type="dxa"/>
          </w:tcPr>
          <w:p w:rsidR="00055EBD" w:rsidRPr="00055EBD" w:rsidRDefault="004F457A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Должностные инструкции утверждены</w:t>
            </w:r>
          </w:p>
          <w:p w:rsidR="00055EBD" w:rsidRDefault="00055EBD" w:rsidP="006C06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B74" w:rsidRPr="005E01B6" w:rsidTr="00AA18AE">
        <w:tc>
          <w:tcPr>
            <w:tcW w:w="846" w:type="dxa"/>
          </w:tcPr>
          <w:p w:rsidR="00523E26" w:rsidRPr="005E01B6" w:rsidRDefault="00143BED" w:rsidP="006C0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A5C8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72" w:type="dxa"/>
          </w:tcPr>
          <w:p w:rsidR="00523E26" w:rsidRDefault="00523E26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ООП НОО, ООП ООО, ООП СОО:</w:t>
            </w:r>
          </w:p>
          <w:p w:rsidR="00523E26" w:rsidRDefault="00523E26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целевой раздел (планируемые результаты);</w:t>
            </w:r>
          </w:p>
          <w:p w:rsidR="00CD0FE9" w:rsidRDefault="00CD0FE9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E26" w:rsidRDefault="00523E26" w:rsidP="008F3041">
            <w:pPr>
              <w:contextualSpacing/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содержательный раздел (</w:t>
            </w:r>
            <w:r w:rsidRPr="00B42AB3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  <w:t>программа  формирования/развития УУД  у обучающихся</w:t>
            </w:r>
            <w:r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  <w:t xml:space="preserve">; </w:t>
            </w:r>
            <w:r w:rsidRPr="00B42AB3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  <w:t>программы отдельных учебных  предметов, курсов и курсов внеурочной деятельности</w:t>
            </w:r>
            <w:r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  <w:t xml:space="preserve">; </w:t>
            </w:r>
            <w:r w:rsidRPr="00B42AB3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  <w:t>рабоч</w:t>
            </w:r>
            <w:r w:rsidR="00CD0FE9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  <w:t>ая</w:t>
            </w:r>
            <w:r w:rsidRPr="00B42AB3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  <w:t xml:space="preserve"> программ</w:t>
            </w:r>
            <w:r w:rsidR="00CD0FE9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  <w:t>а</w:t>
            </w:r>
            <w:r w:rsidRPr="00B42AB3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  <w:t xml:space="preserve"> воспитания </w:t>
            </w:r>
            <w:r w:rsidR="00CD0FE9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  <w:t>о</w:t>
            </w:r>
            <w:r w:rsidRPr="00B42AB3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  <w:t>бучающихся</w:t>
            </w:r>
            <w:r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  <w:t>);</w:t>
            </w:r>
          </w:p>
          <w:p w:rsidR="00CD0FE9" w:rsidRDefault="00CD0FE9" w:rsidP="008F3041">
            <w:pPr>
              <w:contextualSpacing/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</w:pPr>
          </w:p>
          <w:p w:rsidR="00523E26" w:rsidRDefault="00523E26" w:rsidP="00A62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  <w:t xml:space="preserve">- </w:t>
            </w:r>
            <w:r w:rsidRPr="00CD0FE9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  <w:t>организационный раздел</w:t>
            </w:r>
            <w:r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  <w:t xml:space="preserve"> (</w:t>
            </w:r>
            <w:r w:rsidRPr="00B42AB3">
              <w:rPr>
                <w:rFonts w:ascii="Times New Roman" w:eastAsiaTheme="minorEastAsia" w:hAnsi="Times New Roman" w:cs="Times New Roman"/>
                <w:kern w:val="24"/>
                <w:sz w:val="28"/>
                <w:szCs w:val="32"/>
                <w:lang w:eastAsia="ru-RU"/>
              </w:rPr>
              <w:t>учебный план</w:t>
            </w:r>
            <w:r>
              <w:rPr>
                <w:rFonts w:ascii="Times New Roman" w:eastAsiaTheme="minorEastAsia" w:hAnsi="Times New Roman" w:cs="Times New Roman"/>
                <w:kern w:val="24"/>
                <w:sz w:val="28"/>
                <w:szCs w:val="32"/>
                <w:lang w:eastAsia="ru-RU"/>
              </w:rPr>
              <w:t xml:space="preserve">, </w:t>
            </w:r>
            <w:r w:rsidRPr="00B42AB3">
              <w:rPr>
                <w:rFonts w:ascii="Times New Roman" w:eastAsiaTheme="minorEastAsia" w:hAnsi="Times New Roman" w:cs="Times New Roman"/>
                <w:kern w:val="24"/>
                <w:sz w:val="28"/>
                <w:szCs w:val="32"/>
                <w:lang w:eastAsia="ru-RU"/>
              </w:rPr>
              <w:t>план внеурочной деятельности</w:t>
            </w:r>
            <w:r>
              <w:rPr>
                <w:rFonts w:ascii="Times New Roman" w:eastAsiaTheme="minorEastAsia" w:hAnsi="Times New Roman" w:cs="Times New Roman"/>
                <w:kern w:val="24"/>
                <w:sz w:val="28"/>
                <w:szCs w:val="32"/>
                <w:lang w:eastAsia="ru-RU"/>
              </w:rPr>
              <w:t xml:space="preserve">, </w:t>
            </w:r>
            <w:r w:rsidRPr="00B42AB3">
              <w:rPr>
                <w:rFonts w:ascii="Times New Roman" w:eastAsiaTheme="minorEastAsia" w:hAnsi="Times New Roman" w:cs="Times New Roman"/>
                <w:kern w:val="24"/>
                <w:sz w:val="28"/>
                <w:szCs w:val="32"/>
                <w:lang w:eastAsia="ru-RU"/>
              </w:rPr>
              <w:t>календарный учебный график</w:t>
            </w:r>
            <w:r>
              <w:rPr>
                <w:rFonts w:ascii="Times New Roman" w:eastAsiaTheme="minorEastAsia" w:hAnsi="Times New Roman" w:cs="Times New Roman"/>
                <w:kern w:val="24"/>
                <w:sz w:val="28"/>
                <w:szCs w:val="32"/>
                <w:lang w:eastAsia="ru-RU"/>
              </w:rPr>
              <w:t xml:space="preserve">, </w:t>
            </w:r>
            <w:r w:rsidRPr="00B42AB3">
              <w:rPr>
                <w:rFonts w:ascii="Times New Roman" w:eastAsiaTheme="minorEastAsia" w:hAnsi="Times New Roman" w:cs="Times New Roman"/>
                <w:kern w:val="24"/>
                <w:sz w:val="28"/>
                <w:szCs w:val="32"/>
                <w:lang w:eastAsia="ru-RU"/>
              </w:rPr>
              <w:t>система условий реализации</w:t>
            </w:r>
            <w:r>
              <w:rPr>
                <w:rFonts w:ascii="Times New Roman" w:eastAsiaTheme="minorEastAsia" w:hAnsi="Times New Roman" w:cs="Times New Roman"/>
                <w:kern w:val="24"/>
                <w:sz w:val="28"/>
                <w:szCs w:val="32"/>
                <w:lang w:eastAsia="ru-RU"/>
              </w:rPr>
              <w:t xml:space="preserve"> (кадровые условия, информационно-методические условия))</w:t>
            </w:r>
          </w:p>
        </w:tc>
        <w:tc>
          <w:tcPr>
            <w:tcW w:w="2151" w:type="dxa"/>
          </w:tcPr>
          <w:p w:rsidR="00523E26" w:rsidRDefault="00C9060C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01.09.2022</w:t>
            </w:r>
          </w:p>
          <w:p w:rsidR="00523E26" w:rsidRDefault="00523E26" w:rsidP="00A621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</w:tcPr>
          <w:p w:rsidR="00523E26" w:rsidRDefault="00523E26" w:rsidP="00CD0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CD0FE9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учителя учебных предметов биология, физика,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химия, педагоги дополнительного образования</w:t>
            </w:r>
          </w:p>
        </w:tc>
        <w:tc>
          <w:tcPr>
            <w:tcW w:w="4050" w:type="dxa"/>
          </w:tcPr>
          <w:p w:rsidR="00197A70" w:rsidRDefault="004F457A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Утверждены </w:t>
            </w:r>
            <w:r w:rsidR="00523E26">
              <w:rPr>
                <w:rFonts w:ascii="Times New Roman" w:hAnsi="Times New Roman" w:cs="Times New Roman"/>
                <w:sz w:val="28"/>
                <w:szCs w:val="28"/>
              </w:rPr>
              <w:t>измене</w:t>
            </w:r>
            <w:r w:rsidR="00F81CC0"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F81CC0">
              <w:rPr>
                <w:rFonts w:ascii="Times New Roman" w:hAnsi="Times New Roman" w:cs="Times New Roman"/>
                <w:sz w:val="28"/>
                <w:szCs w:val="28"/>
              </w:rPr>
              <w:t xml:space="preserve"> в ООП НОО, ООП ООО, ООП СОО</w:t>
            </w:r>
            <w:r w:rsidR="00155D1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197A70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155D15" w:rsidRDefault="00197A70" w:rsidP="00197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A70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утверждены </w:t>
            </w:r>
            <w:r w:rsidR="00F81CC0" w:rsidRPr="00197A70">
              <w:rPr>
                <w:rFonts w:ascii="Times New Roman" w:hAnsi="Times New Roman" w:cs="Times New Roman"/>
                <w:sz w:val="28"/>
                <w:szCs w:val="28"/>
              </w:rPr>
              <w:t xml:space="preserve">рабочие </w:t>
            </w:r>
            <w:r w:rsidR="00F81CC0" w:rsidRPr="00197A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программы по учебным предметам, </w:t>
            </w:r>
            <w:r w:rsidRPr="00197A70">
              <w:rPr>
                <w:rFonts w:ascii="Times New Roman" w:hAnsi="Times New Roman" w:cs="Times New Roman"/>
                <w:sz w:val="28"/>
                <w:szCs w:val="28"/>
              </w:rPr>
              <w:t>курсам</w:t>
            </w:r>
            <w:r w:rsidR="00F81CC0" w:rsidRPr="00197A70">
              <w:rPr>
                <w:rFonts w:ascii="Times New Roman" w:hAnsi="Times New Roman" w:cs="Times New Roman"/>
                <w:sz w:val="28"/>
                <w:szCs w:val="28"/>
              </w:rPr>
              <w:t xml:space="preserve"> по внеурочной деятельности</w:t>
            </w:r>
            <w:r w:rsidRPr="00197A70">
              <w:rPr>
                <w:rFonts w:ascii="Times New Roman" w:hAnsi="Times New Roman" w:cs="Times New Roman"/>
                <w:sz w:val="28"/>
                <w:szCs w:val="28"/>
              </w:rPr>
              <w:t>, дополнительного образования</w:t>
            </w:r>
            <w:r w:rsidR="00155D15">
              <w:rPr>
                <w:rFonts w:ascii="Times New Roman" w:hAnsi="Times New Roman" w:cs="Times New Roman"/>
                <w:sz w:val="28"/>
                <w:szCs w:val="28"/>
              </w:rPr>
              <w:t>, программа воспитания)в соответствии с требованиями, установленными в ОО.</w:t>
            </w:r>
          </w:p>
          <w:p w:rsidR="00523E26" w:rsidRDefault="00155D15" w:rsidP="00197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ООП НОО, ООП ООО, ООП СОО, рабочие программы </w:t>
            </w:r>
            <w:r w:rsidR="00523E26">
              <w:rPr>
                <w:rFonts w:ascii="Times New Roman" w:hAnsi="Times New Roman" w:cs="Times New Roman"/>
                <w:sz w:val="28"/>
                <w:szCs w:val="28"/>
              </w:rPr>
              <w:t>размещены на официальном сайте ОО</w:t>
            </w:r>
          </w:p>
        </w:tc>
      </w:tr>
      <w:tr w:rsidR="00155D15" w:rsidRPr="005E01B6" w:rsidTr="00AA18AE">
        <w:tc>
          <w:tcPr>
            <w:tcW w:w="846" w:type="dxa"/>
          </w:tcPr>
          <w:p w:rsidR="00155D15" w:rsidRPr="005E01B6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4" w:type="dxa"/>
            <w:gridSpan w:val="4"/>
          </w:tcPr>
          <w:p w:rsidR="00155D15" w:rsidRPr="00143BED" w:rsidRDefault="00155D15" w:rsidP="00143BE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BED"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Финансово-хозяйственная деятельность</w:t>
            </w:r>
          </w:p>
        </w:tc>
      </w:tr>
      <w:tr w:rsidR="003C6B74" w:rsidRPr="005E01B6" w:rsidTr="00AA18AE">
        <w:tc>
          <w:tcPr>
            <w:tcW w:w="846" w:type="dxa"/>
          </w:tcPr>
          <w:p w:rsidR="00155D15" w:rsidRPr="005E01B6" w:rsidRDefault="00143BED" w:rsidP="00AA1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55D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72" w:type="dxa"/>
          </w:tcPr>
          <w:p w:rsidR="00155D15" w:rsidRPr="005E01B6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проекта зонирования и дизайн-проекта помещений центра</w:t>
            </w:r>
          </w:p>
        </w:tc>
        <w:tc>
          <w:tcPr>
            <w:tcW w:w="2151" w:type="dxa"/>
          </w:tcPr>
          <w:p w:rsidR="00155D15" w:rsidRPr="005E01B6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марта 2022</w:t>
            </w:r>
          </w:p>
        </w:tc>
        <w:tc>
          <w:tcPr>
            <w:tcW w:w="2541" w:type="dxa"/>
          </w:tcPr>
          <w:p w:rsidR="00155D15" w:rsidRPr="005E01B6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ОО, ответственный за реализацию мероприятия</w:t>
            </w:r>
          </w:p>
        </w:tc>
        <w:tc>
          <w:tcPr>
            <w:tcW w:w="4050" w:type="dxa"/>
          </w:tcPr>
          <w:p w:rsidR="00155D15" w:rsidRPr="005E01B6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 проект зонирования или дизайн-проект</w:t>
            </w:r>
          </w:p>
        </w:tc>
      </w:tr>
      <w:tr w:rsidR="003C6B74" w:rsidRPr="005E01B6" w:rsidTr="00AA18AE">
        <w:tc>
          <w:tcPr>
            <w:tcW w:w="846" w:type="dxa"/>
          </w:tcPr>
          <w:p w:rsidR="00155D15" w:rsidRPr="005E01B6" w:rsidRDefault="00143BED" w:rsidP="00AA1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55D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72" w:type="dxa"/>
          </w:tcPr>
          <w:p w:rsidR="00155D15" w:rsidRPr="005E01B6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направление в экспертизу проектно-сметной документации на ремонт помещений</w:t>
            </w:r>
          </w:p>
        </w:tc>
        <w:tc>
          <w:tcPr>
            <w:tcW w:w="2151" w:type="dxa"/>
          </w:tcPr>
          <w:p w:rsidR="00155D15" w:rsidRPr="005E01B6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февраль-март 2022</w:t>
            </w:r>
          </w:p>
        </w:tc>
        <w:tc>
          <w:tcPr>
            <w:tcW w:w="2541" w:type="dxa"/>
          </w:tcPr>
          <w:p w:rsidR="00155D15" w:rsidRPr="005E01B6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DF5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4050" w:type="dxa"/>
          </w:tcPr>
          <w:p w:rsidR="00155D15" w:rsidRPr="005E01B6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Получено заключение госэкспертизы</w:t>
            </w:r>
          </w:p>
        </w:tc>
      </w:tr>
      <w:tr w:rsidR="003C6B74" w:rsidRPr="005E01B6" w:rsidTr="00AA18AE">
        <w:tc>
          <w:tcPr>
            <w:tcW w:w="846" w:type="dxa"/>
          </w:tcPr>
          <w:p w:rsidR="00155D15" w:rsidRDefault="00143BED" w:rsidP="00AA1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55D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72" w:type="dxa"/>
          </w:tcPr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перечня необходимого оборудования и мебели для Центра «Точка роста»</w:t>
            </w:r>
          </w:p>
        </w:tc>
        <w:tc>
          <w:tcPr>
            <w:tcW w:w="2151" w:type="dxa"/>
          </w:tcPr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2021-январь 2022</w:t>
            </w:r>
          </w:p>
        </w:tc>
        <w:tc>
          <w:tcPr>
            <w:tcW w:w="2541" w:type="dxa"/>
          </w:tcPr>
          <w:p w:rsidR="00155D15" w:rsidRPr="001A5DF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DF5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ОО,</w:t>
            </w:r>
            <w:r w:rsidRPr="001A5DF5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ответственный за реализацию мероприятия </w:t>
            </w:r>
          </w:p>
        </w:tc>
        <w:tc>
          <w:tcPr>
            <w:tcW w:w="4050" w:type="dxa"/>
          </w:tcPr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 перечень оборудования и мебели</w:t>
            </w:r>
          </w:p>
        </w:tc>
      </w:tr>
      <w:tr w:rsidR="003C6B74" w:rsidRPr="005E01B6" w:rsidTr="00AA18AE">
        <w:tc>
          <w:tcPr>
            <w:tcW w:w="846" w:type="dxa"/>
          </w:tcPr>
          <w:p w:rsidR="00155D15" w:rsidRPr="005E01B6" w:rsidRDefault="00143BED" w:rsidP="00AA1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55D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72" w:type="dxa"/>
          </w:tcPr>
          <w:p w:rsidR="00155D15" w:rsidRPr="005E01B6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извещений на ремонт помещений центра</w:t>
            </w:r>
          </w:p>
        </w:tc>
        <w:tc>
          <w:tcPr>
            <w:tcW w:w="2151" w:type="dxa"/>
          </w:tcPr>
          <w:p w:rsidR="00155D15" w:rsidRPr="005E01B6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мая 2022</w:t>
            </w:r>
          </w:p>
        </w:tc>
        <w:tc>
          <w:tcPr>
            <w:tcW w:w="2541" w:type="dxa"/>
          </w:tcPr>
          <w:p w:rsidR="00155D15" w:rsidRPr="005E01B6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DF5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4050" w:type="dxa"/>
          </w:tcPr>
          <w:p w:rsidR="00155D15" w:rsidRPr="005E01B6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Получено заключение контракта на ремонт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помещений</w:t>
            </w:r>
          </w:p>
        </w:tc>
      </w:tr>
      <w:tr w:rsidR="003C6B74" w:rsidRPr="005E01B6" w:rsidTr="00AA18AE">
        <w:tc>
          <w:tcPr>
            <w:tcW w:w="846" w:type="dxa"/>
          </w:tcPr>
          <w:p w:rsidR="00155D15" w:rsidRPr="005E01B6" w:rsidRDefault="00143BED" w:rsidP="00AA1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="00155D1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72" w:type="dxa"/>
          </w:tcPr>
          <w:p w:rsidR="00155D15" w:rsidRPr="005E01B6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ремонтных работ </w:t>
            </w:r>
          </w:p>
        </w:tc>
        <w:tc>
          <w:tcPr>
            <w:tcW w:w="2151" w:type="dxa"/>
          </w:tcPr>
          <w:p w:rsidR="00155D15" w:rsidRPr="005E01B6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25 августа 2022</w:t>
            </w:r>
          </w:p>
        </w:tc>
        <w:tc>
          <w:tcPr>
            <w:tcW w:w="2541" w:type="dxa"/>
          </w:tcPr>
          <w:p w:rsidR="00155D15" w:rsidRPr="005E01B6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DF5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ОО,</w:t>
            </w:r>
            <w:r w:rsidRPr="001A5DF5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ответственный за реализацию мероприятия </w:t>
            </w:r>
          </w:p>
        </w:tc>
        <w:tc>
          <w:tcPr>
            <w:tcW w:w="4050" w:type="dxa"/>
          </w:tcPr>
          <w:p w:rsidR="00155D15" w:rsidRPr="005E01B6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Приведены помещения в соответствие с согласованным дизайн-проектом</w:t>
            </w:r>
          </w:p>
        </w:tc>
      </w:tr>
      <w:tr w:rsidR="003C6B74" w:rsidRPr="005E01B6" w:rsidTr="00AA18AE">
        <w:tc>
          <w:tcPr>
            <w:tcW w:w="846" w:type="dxa"/>
          </w:tcPr>
          <w:p w:rsidR="00155D15" w:rsidRDefault="00143BED" w:rsidP="00AA1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55D1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72" w:type="dxa"/>
          </w:tcPr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процедуры закупки мебели</w:t>
            </w:r>
          </w:p>
        </w:tc>
        <w:tc>
          <w:tcPr>
            <w:tcW w:w="2151" w:type="dxa"/>
          </w:tcPr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25 августа 2022</w:t>
            </w:r>
          </w:p>
        </w:tc>
        <w:tc>
          <w:tcPr>
            <w:tcW w:w="2541" w:type="dxa"/>
          </w:tcPr>
          <w:p w:rsidR="00155D15" w:rsidRPr="001A5DF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DF5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ОО,</w:t>
            </w:r>
          </w:p>
        </w:tc>
        <w:tc>
          <w:tcPr>
            <w:tcW w:w="4050" w:type="dxa"/>
          </w:tcPr>
          <w:p w:rsidR="00155D15" w:rsidRDefault="00AA18AE" w:rsidP="00AA1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55D15">
              <w:rPr>
                <w:rFonts w:ascii="Times New Roman" w:hAnsi="Times New Roman" w:cs="Times New Roman"/>
                <w:sz w:val="28"/>
                <w:szCs w:val="28"/>
              </w:rPr>
              <w:t>ебел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  <w:r w:rsidR="00155D15">
              <w:rPr>
                <w:rFonts w:ascii="Times New Roman" w:hAnsi="Times New Roman" w:cs="Times New Roman"/>
                <w:sz w:val="28"/>
                <w:szCs w:val="28"/>
              </w:rPr>
              <w:t>в соответствие с согласованным дизайн-проектом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доставлена и установлена в ОО</w:t>
            </w:r>
          </w:p>
        </w:tc>
      </w:tr>
      <w:tr w:rsidR="003C6B74" w:rsidRPr="005E01B6" w:rsidTr="00AA18AE">
        <w:tc>
          <w:tcPr>
            <w:tcW w:w="846" w:type="dxa"/>
          </w:tcPr>
          <w:p w:rsidR="00155D15" w:rsidRPr="005E01B6" w:rsidRDefault="00143BED" w:rsidP="00AA1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55D1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72" w:type="dxa"/>
          </w:tcPr>
          <w:p w:rsidR="00155D15" w:rsidRPr="005E01B6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Получение, установка и наладка поставленного оборудования. Подготовка договоров ответственного хранения</w:t>
            </w:r>
          </w:p>
        </w:tc>
        <w:tc>
          <w:tcPr>
            <w:tcW w:w="2151" w:type="dxa"/>
          </w:tcPr>
          <w:p w:rsidR="00155D15" w:rsidRPr="005E01B6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графику</w:t>
            </w:r>
          </w:p>
        </w:tc>
        <w:tc>
          <w:tcPr>
            <w:tcW w:w="2541" w:type="dxa"/>
          </w:tcPr>
          <w:p w:rsidR="00155D15" w:rsidRPr="005E01B6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ОО, ответственный за реализацию мероприятия, ответственный за хранение</w:t>
            </w:r>
          </w:p>
        </w:tc>
        <w:tc>
          <w:tcPr>
            <w:tcW w:w="4050" w:type="dxa"/>
          </w:tcPr>
          <w:p w:rsidR="00155D15" w:rsidRDefault="00AA18AE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Заключены д</w:t>
            </w:r>
            <w:r w:rsidR="00155D15">
              <w:rPr>
                <w:rFonts w:ascii="Times New Roman" w:hAnsi="Times New Roman" w:cs="Times New Roman"/>
                <w:sz w:val="28"/>
                <w:szCs w:val="28"/>
              </w:rPr>
              <w:t>оговора ответственного хранения</w:t>
            </w:r>
          </w:p>
          <w:p w:rsidR="00155D15" w:rsidRPr="005E01B6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 готово к использованию.</w:t>
            </w:r>
          </w:p>
        </w:tc>
      </w:tr>
      <w:tr w:rsidR="003C6B74" w:rsidRPr="005E01B6" w:rsidTr="00AA18AE">
        <w:tc>
          <w:tcPr>
            <w:tcW w:w="846" w:type="dxa"/>
          </w:tcPr>
          <w:p w:rsidR="00155D15" w:rsidRPr="005E01B6" w:rsidRDefault="00143BED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55D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72" w:type="dxa"/>
          </w:tcPr>
          <w:p w:rsidR="00155D15" w:rsidRPr="005E01B6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Процедура передачи оборудования на баланс образовательного учреждения</w:t>
            </w:r>
          </w:p>
        </w:tc>
        <w:tc>
          <w:tcPr>
            <w:tcW w:w="2151" w:type="dxa"/>
          </w:tcPr>
          <w:p w:rsidR="00155D15" w:rsidRPr="005E01B6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графику</w:t>
            </w:r>
          </w:p>
        </w:tc>
        <w:tc>
          <w:tcPr>
            <w:tcW w:w="2541" w:type="dxa"/>
          </w:tcPr>
          <w:p w:rsidR="00155D15" w:rsidRPr="005E01B6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ОО, главный бухгалтер</w:t>
            </w:r>
          </w:p>
        </w:tc>
        <w:tc>
          <w:tcPr>
            <w:tcW w:w="4050" w:type="dxa"/>
          </w:tcPr>
          <w:p w:rsidR="00155D15" w:rsidRPr="005E01B6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 принято на баланс образовательной организации</w:t>
            </w:r>
          </w:p>
        </w:tc>
      </w:tr>
      <w:tr w:rsidR="003C6B74" w:rsidRPr="005E01B6" w:rsidTr="00AA18AE">
        <w:tc>
          <w:tcPr>
            <w:tcW w:w="846" w:type="dxa"/>
          </w:tcPr>
          <w:p w:rsidR="00155D15" w:rsidRDefault="00143BED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55D1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72" w:type="dxa"/>
          </w:tcPr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техническим состоянием оборудования</w:t>
            </w:r>
          </w:p>
        </w:tc>
        <w:tc>
          <w:tcPr>
            <w:tcW w:w="2151" w:type="dxa"/>
          </w:tcPr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возникновении затруднений в использовании оборудования</w:t>
            </w:r>
          </w:p>
        </w:tc>
        <w:tc>
          <w:tcPr>
            <w:tcW w:w="2541" w:type="dxa"/>
          </w:tcPr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центра, педагоги</w:t>
            </w:r>
          </w:p>
        </w:tc>
        <w:tc>
          <w:tcPr>
            <w:tcW w:w="4050" w:type="dxa"/>
          </w:tcPr>
          <w:p w:rsidR="00155D15" w:rsidRPr="005E01B6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Своевременные обращения в  ГКУ ЯО Агентство </w:t>
            </w:r>
          </w:p>
        </w:tc>
      </w:tr>
      <w:tr w:rsidR="003C6B74" w:rsidRPr="005E01B6" w:rsidTr="00AA18AE">
        <w:tc>
          <w:tcPr>
            <w:tcW w:w="846" w:type="dxa"/>
          </w:tcPr>
          <w:p w:rsidR="00155D15" w:rsidRDefault="00143BED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55D1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72" w:type="dxa"/>
          </w:tcPr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учета и контроля  использования оборудования Центра «Точка роста»</w:t>
            </w:r>
          </w:p>
        </w:tc>
        <w:tc>
          <w:tcPr>
            <w:tcW w:w="2151" w:type="dxa"/>
          </w:tcPr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541" w:type="dxa"/>
          </w:tcPr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4050" w:type="dxa"/>
          </w:tcPr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Ведется документ (журнал) учета</w:t>
            </w:r>
          </w:p>
        </w:tc>
      </w:tr>
      <w:tr w:rsidR="00155D15" w:rsidRPr="005E01B6" w:rsidTr="00AA18AE">
        <w:tc>
          <w:tcPr>
            <w:tcW w:w="846" w:type="dxa"/>
          </w:tcPr>
          <w:p w:rsidR="00155D15" w:rsidRDefault="00155D15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4" w:type="dxa"/>
            <w:gridSpan w:val="4"/>
          </w:tcPr>
          <w:p w:rsidR="00155D15" w:rsidRPr="00143BED" w:rsidRDefault="00155D15" w:rsidP="00143BE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BED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Организационные мероприятия</w:t>
            </w:r>
          </w:p>
        </w:tc>
      </w:tr>
      <w:tr w:rsidR="003C6B74" w:rsidRPr="005E01B6" w:rsidTr="00AA18AE">
        <w:tc>
          <w:tcPr>
            <w:tcW w:w="846" w:type="dxa"/>
          </w:tcPr>
          <w:p w:rsidR="00155D15" w:rsidRDefault="00143BED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155D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72" w:type="dxa"/>
          </w:tcPr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Создана рабочая группа по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мероприятий создания Центра «Точка роста»</w:t>
            </w:r>
          </w:p>
        </w:tc>
        <w:tc>
          <w:tcPr>
            <w:tcW w:w="2151" w:type="dxa"/>
          </w:tcPr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04.04.2022</w:t>
            </w:r>
          </w:p>
        </w:tc>
        <w:tc>
          <w:tcPr>
            <w:tcW w:w="2541" w:type="dxa"/>
          </w:tcPr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руководитель центра</w:t>
            </w:r>
          </w:p>
        </w:tc>
        <w:tc>
          <w:tcPr>
            <w:tcW w:w="4050" w:type="dxa"/>
          </w:tcPr>
          <w:p w:rsidR="00155D15" w:rsidRPr="001E278D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Рабочая группа создана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рассматривает вопросы реализации мероприятий по созданию Центра «Точка роста» </w:t>
            </w:r>
          </w:p>
        </w:tc>
      </w:tr>
      <w:tr w:rsidR="003C6B74" w:rsidRPr="005E01B6" w:rsidTr="00AA18AE">
        <w:tc>
          <w:tcPr>
            <w:tcW w:w="846" w:type="dxa"/>
          </w:tcPr>
          <w:p w:rsidR="00155D15" w:rsidRDefault="00143BED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 w:rsidR="00155D15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4972" w:type="dxa"/>
          </w:tcPr>
          <w:p w:rsidR="00155D15" w:rsidRPr="002817A3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утверждение:</w:t>
            </w:r>
          </w:p>
          <w:p w:rsidR="00155D15" w:rsidRPr="002817A3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>- режима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Центра «Точка роста»</w:t>
            </w: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55D15" w:rsidRPr="002817A3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>-расписания занятий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Центра «Точка роста»</w:t>
            </w: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155D15" w:rsidRDefault="00155D15" w:rsidP="0010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>-графика занятости кабинетов Центра «Точка роста»</w:t>
            </w:r>
          </w:p>
        </w:tc>
        <w:tc>
          <w:tcPr>
            <w:tcW w:w="2151" w:type="dxa"/>
          </w:tcPr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>о 01 сентября 2022</w:t>
            </w:r>
          </w:p>
        </w:tc>
        <w:tc>
          <w:tcPr>
            <w:tcW w:w="2541" w:type="dxa"/>
          </w:tcPr>
          <w:p w:rsidR="00155D15" w:rsidRPr="002817A3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>Руководитель ОО</w:t>
            </w:r>
          </w:p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Центра </w:t>
            </w:r>
          </w:p>
        </w:tc>
        <w:tc>
          <w:tcPr>
            <w:tcW w:w="4050" w:type="dxa"/>
          </w:tcPr>
          <w:p w:rsidR="001074C8" w:rsidRDefault="00155D15" w:rsidP="0010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режима работы, расписания занятий</w:t>
            </w:r>
            <w:r w:rsidR="001074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55D15" w:rsidRDefault="00155D15" w:rsidP="0010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>Документы размещены на официальном сайте ОО</w:t>
            </w:r>
            <w:r w:rsidR="00AA18AE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информационном стенде</w:t>
            </w:r>
          </w:p>
        </w:tc>
      </w:tr>
      <w:tr w:rsidR="003C6B74" w:rsidRPr="005E01B6" w:rsidTr="00AA18AE">
        <w:tc>
          <w:tcPr>
            <w:tcW w:w="846" w:type="dxa"/>
          </w:tcPr>
          <w:p w:rsidR="00155D15" w:rsidRDefault="00143BED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155D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72" w:type="dxa"/>
          </w:tcPr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>Внесение программ дополнительного образования естественно-научной и технологической направленности на Портал персонифицированного дополнительного образования Ярославской области (</w:t>
            </w:r>
            <w:hyperlink r:id="rId6" w:history="1">
              <w:r w:rsidRPr="002817A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https://yar.pfdo.ru</w:t>
              </w:r>
            </w:hyperlink>
            <w:r w:rsidRPr="002817A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51" w:type="dxa"/>
          </w:tcPr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>До 30 августа 2022</w:t>
            </w:r>
          </w:p>
        </w:tc>
        <w:tc>
          <w:tcPr>
            <w:tcW w:w="2541" w:type="dxa"/>
          </w:tcPr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>Руководитель образовательной организации</w:t>
            </w:r>
          </w:p>
        </w:tc>
        <w:tc>
          <w:tcPr>
            <w:tcW w:w="4050" w:type="dxa"/>
          </w:tcPr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7A3">
              <w:rPr>
                <w:rFonts w:ascii="Times New Roman" w:eastAsia="Calibri" w:hAnsi="Times New Roman" w:cs="Times New Roman"/>
                <w:sz w:val="28"/>
                <w:szCs w:val="28"/>
              </w:rPr>
              <w:t>Программы размещены на сайте ПФДО</w:t>
            </w:r>
          </w:p>
        </w:tc>
      </w:tr>
      <w:tr w:rsidR="003C6B74" w:rsidRPr="005E01B6" w:rsidTr="00AA18AE">
        <w:tc>
          <w:tcPr>
            <w:tcW w:w="846" w:type="dxa"/>
          </w:tcPr>
          <w:p w:rsidR="00155D15" w:rsidRDefault="00143BED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155D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72" w:type="dxa"/>
          </w:tcPr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центра образования «Точка роста»</w:t>
            </w:r>
          </w:p>
        </w:tc>
        <w:tc>
          <w:tcPr>
            <w:tcW w:w="2151" w:type="dxa"/>
          </w:tcPr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01.09.2022</w:t>
            </w:r>
          </w:p>
        </w:tc>
        <w:tc>
          <w:tcPr>
            <w:tcW w:w="2541" w:type="dxa"/>
          </w:tcPr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ОО, руководитель центра</w:t>
            </w:r>
          </w:p>
        </w:tc>
        <w:tc>
          <w:tcPr>
            <w:tcW w:w="4050" w:type="dxa"/>
          </w:tcPr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78D">
              <w:rPr>
                <w:rFonts w:ascii="Times New Roman" w:hAnsi="Times New Roman" w:cs="Times New Roman"/>
                <w:sz w:val="28"/>
                <w:szCs w:val="28"/>
              </w:rPr>
              <w:t xml:space="preserve">Начало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1E278D">
              <w:rPr>
                <w:rFonts w:ascii="Times New Roman" w:hAnsi="Times New Roman" w:cs="Times New Roman"/>
                <w:sz w:val="28"/>
                <w:szCs w:val="28"/>
              </w:rPr>
              <w:t>ентр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E278D">
              <w:rPr>
                <w:rFonts w:ascii="Times New Roman" w:hAnsi="Times New Roman" w:cs="Times New Roman"/>
                <w:sz w:val="28"/>
                <w:szCs w:val="28"/>
              </w:rPr>
              <w:t xml:space="preserve"> «Точка роста»</w:t>
            </w:r>
          </w:p>
        </w:tc>
      </w:tr>
      <w:tr w:rsidR="003C6B74" w:rsidRPr="005E01B6" w:rsidTr="00AA18AE">
        <w:tc>
          <w:tcPr>
            <w:tcW w:w="846" w:type="dxa"/>
          </w:tcPr>
          <w:p w:rsidR="00155D15" w:rsidRDefault="00143BED" w:rsidP="00143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4972" w:type="dxa"/>
          </w:tcPr>
          <w:p w:rsidR="00155D15" w:rsidRDefault="00155D15" w:rsidP="00155D1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Заключение договоров о реализации программ в сетевой форме и с использованием ДОТ</w:t>
            </w:r>
          </w:p>
          <w:p w:rsidR="00155D15" w:rsidRDefault="00155D15" w:rsidP="00155D1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(по согласованию с муниципальным органом управления образованием)</w:t>
            </w:r>
          </w:p>
        </w:tc>
        <w:tc>
          <w:tcPr>
            <w:tcW w:w="2151" w:type="dxa"/>
          </w:tcPr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01.09.2022</w:t>
            </w:r>
          </w:p>
        </w:tc>
        <w:tc>
          <w:tcPr>
            <w:tcW w:w="2541" w:type="dxa"/>
          </w:tcPr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образовательной организации</w:t>
            </w:r>
          </w:p>
        </w:tc>
        <w:tc>
          <w:tcPr>
            <w:tcW w:w="4050" w:type="dxa"/>
          </w:tcPr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Договор заключен</w:t>
            </w:r>
            <w:r w:rsidR="0065387E">
              <w:rPr>
                <w:rFonts w:ascii="Times New Roman" w:hAnsi="Times New Roman" w:cs="Times New Roman"/>
                <w:sz w:val="28"/>
                <w:szCs w:val="28"/>
              </w:rPr>
              <w:t xml:space="preserve"> (при необходимости)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размещен на официальном сайте ОО</w:t>
            </w:r>
          </w:p>
        </w:tc>
      </w:tr>
      <w:tr w:rsidR="003C6B74" w:rsidRPr="002817A3" w:rsidTr="00AA18AE">
        <w:tc>
          <w:tcPr>
            <w:tcW w:w="846" w:type="dxa"/>
          </w:tcPr>
          <w:p w:rsidR="00155D15" w:rsidRPr="002817A3" w:rsidRDefault="00143BED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4972" w:type="dxa"/>
          </w:tcPr>
          <w:p w:rsidR="001074C8" w:rsidRPr="002817A3" w:rsidRDefault="00155D15" w:rsidP="001074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BED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плана работы Центра «Точка роста» с </w:t>
            </w:r>
            <w:r w:rsidR="001074C8">
              <w:rPr>
                <w:rFonts w:ascii="Times New Roman" w:hAnsi="Times New Roman" w:cs="Times New Roman"/>
                <w:sz w:val="28"/>
                <w:szCs w:val="28"/>
              </w:rPr>
              <w:t xml:space="preserve">учетом мероприятий </w:t>
            </w:r>
            <w:r w:rsidRPr="00143B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региональн</w:t>
            </w:r>
            <w:r w:rsidR="001074C8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143BED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комплексн</w:t>
            </w:r>
            <w:r w:rsidR="001074C8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143BED">
              <w:rPr>
                <w:rFonts w:ascii="Times New Roman" w:hAnsi="Times New Roman" w:cs="Times New Roman"/>
                <w:sz w:val="28"/>
                <w:szCs w:val="28"/>
              </w:rPr>
              <w:t xml:space="preserve"> план</w:t>
            </w:r>
            <w:r w:rsidR="001074C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43BED" w:rsidRPr="00143BED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мероприятий по организационно-методической поддержке центров «Точка роста», детских технопарков «Кванториум», центров цифрового образования «</w:t>
            </w:r>
            <w:r w:rsidR="00143BED" w:rsidRPr="00143BED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>IT</w:t>
            </w:r>
            <w:r w:rsidR="00143BED" w:rsidRPr="00143BED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-куб», созда</w:t>
            </w:r>
            <w:r w:rsidR="00143BED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нных</w:t>
            </w:r>
            <w:r w:rsidR="00143BED" w:rsidRPr="00143BED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и функционирующих в</w:t>
            </w:r>
            <w:r w:rsidR="00143BED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Ярославской области</w:t>
            </w:r>
          </w:p>
          <w:p w:rsidR="00155D15" w:rsidRPr="002817A3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</w:tcPr>
          <w:p w:rsidR="00155D15" w:rsidRPr="002817A3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 2022</w:t>
            </w:r>
          </w:p>
        </w:tc>
        <w:tc>
          <w:tcPr>
            <w:tcW w:w="2541" w:type="dxa"/>
          </w:tcPr>
          <w:p w:rsidR="00155D15" w:rsidRPr="002817A3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ОО, заместители </w:t>
            </w:r>
            <w:r w:rsidRPr="002817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директора, руководитель Центра «Точка роста»</w:t>
            </w:r>
          </w:p>
        </w:tc>
        <w:tc>
          <w:tcPr>
            <w:tcW w:w="4050" w:type="dxa"/>
          </w:tcPr>
          <w:p w:rsidR="00155D15" w:rsidRDefault="00323C27" w:rsidP="00155D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В Плане работы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отражено взаимодействие с другими </w:t>
            </w:r>
            <w:r w:rsidRPr="00143BED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lastRenderedPageBreak/>
              <w:t>центр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ами</w:t>
            </w:r>
            <w:r w:rsidRPr="00143BED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«Точка роста», детски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ми</w:t>
            </w:r>
            <w:r w:rsidRPr="00143BED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технопарк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ами</w:t>
            </w:r>
            <w:r w:rsidRPr="00143BED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«Кванториум», центр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ами </w:t>
            </w:r>
            <w:r w:rsidRPr="00143BED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цифрового образования «</w:t>
            </w:r>
            <w:r w:rsidRPr="00143BED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>IT</w:t>
            </w:r>
            <w:r w:rsidRPr="00143BED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-куб», созда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нными</w:t>
            </w:r>
            <w:r w:rsidRPr="00143BED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и функционирующи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ми</w:t>
            </w:r>
            <w:r w:rsidRPr="00143BED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в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Ярославской областипо направлениям Комплексного плана, а также о</w:t>
            </w:r>
            <w:r w:rsidR="00155D15">
              <w:rPr>
                <w:rFonts w:ascii="Times New Roman" w:eastAsia="Calibri" w:hAnsi="Times New Roman" w:cs="Times New Roman"/>
                <w:sz w:val="28"/>
                <w:szCs w:val="28"/>
              </w:rPr>
              <w:t>пределены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155D15" w:rsidRPr="002817A3" w:rsidRDefault="00155D15" w:rsidP="0010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сроки проведения открытых уроков, </w:t>
            </w: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>мероприятий для обучающихся в 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перечень </w:t>
            </w:r>
            <w:r w:rsidR="001074C8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мероприятий </w:t>
            </w: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>муниципального и регионального уровня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которых примут участие обучающиеся</w:t>
            </w:r>
          </w:p>
        </w:tc>
      </w:tr>
      <w:tr w:rsidR="003C6B74" w:rsidRPr="002817A3" w:rsidTr="00AA18AE">
        <w:tc>
          <w:tcPr>
            <w:tcW w:w="846" w:type="dxa"/>
          </w:tcPr>
          <w:p w:rsidR="00155D15" w:rsidRPr="002817A3" w:rsidRDefault="00143BED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3.7</w:t>
            </w:r>
          </w:p>
        </w:tc>
        <w:tc>
          <w:tcPr>
            <w:tcW w:w="4972" w:type="dxa"/>
          </w:tcPr>
          <w:p w:rsidR="00155D15" w:rsidRPr="002817A3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>Зачисление обучающихся на программы ДОД на Портале персонифицированного дополнительного образования Ярославской области (</w:t>
            </w:r>
            <w:hyperlink r:id="rId7" w:history="1">
              <w:r w:rsidRPr="002817A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https://yar.pfdo.ru</w:t>
              </w:r>
            </w:hyperlink>
            <w:r w:rsidRPr="002817A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51" w:type="dxa"/>
          </w:tcPr>
          <w:p w:rsidR="00155D15" w:rsidRPr="002817A3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>о 30 сентября 2022</w:t>
            </w:r>
          </w:p>
        </w:tc>
        <w:tc>
          <w:tcPr>
            <w:tcW w:w="2541" w:type="dxa"/>
          </w:tcPr>
          <w:p w:rsidR="00155D15" w:rsidRPr="002817A3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>Руководитель образовательной организации</w:t>
            </w:r>
          </w:p>
        </w:tc>
        <w:tc>
          <w:tcPr>
            <w:tcW w:w="4050" w:type="dxa"/>
          </w:tcPr>
          <w:p w:rsidR="00155D15" w:rsidRPr="002817A3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>Сформированы группы обучающихся по программам дополнительного образования</w:t>
            </w:r>
          </w:p>
        </w:tc>
      </w:tr>
      <w:tr w:rsidR="00155D15" w:rsidRPr="005E01B6" w:rsidTr="00AA18AE">
        <w:tc>
          <w:tcPr>
            <w:tcW w:w="846" w:type="dxa"/>
          </w:tcPr>
          <w:p w:rsidR="00155D15" w:rsidRDefault="00155D15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4" w:type="dxa"/>
            <w:gridSpan w:val="4"/>
          </w:tcPr>
          <w:p w:rsidR="00155D15" w:rsidRPr="00143BED" w:rsidRDefault="00155D15" w:rsidP="00143BE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BED">
              <w:rPr>
                <w:rFonts w:ascii="Times New Roman" w:hAnsi="Times New Roman" w:cs="Times New Roman"/>
                <w:b/>
                <w:sz w:val="28"/>
                <w:szCs w:val="28"/>
              </w:rPr>
              <w:t>Кадровое обеспечение. Мероприятия по повышению профессионального мастерства работников центров образования «Точка роста»</w:t>
            </w:r>
          </w:p>
        </w:tc>
      </w:tr>
      <w:tr w:rsidR="003C6B74" w:rsidRPr="005E01B6" w:rsidTr="00AA18AE">
        <w:tc>
          <w:tcPr>
            <w:tcW w:w="846" w:type="dxa"/>
          </w:tcPr>
          <w:p w:rsidR="00155D15" w:rsidRDefault="00143BED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155D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72" w:type="dxa"/>
          </w:tcPr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педагогов по программам федерального оператора:</w:t>
            </w:r>
          </w:p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сбор информации о педагогах центра;</w:t>
            </w:r>
          </w:p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обучение педагогов;</w:t>
            </w:r>
          </w:p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получение удостоверений</w:t>
            </w:r>
          </w:p>
        </w:tc>
        <w:tc>
          <w:tcPr>
            <w:tcW w:w="2151" w:type="dxa"/>
          </w:tcPr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согласно графику</w:t>
            </w:r>
          </w:p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</w:p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 апреля 2022</w:t>
            </w:r>
          </w:p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мая 2022 – 06 июня 2022</w:t>
            </w:r>
          </w:p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 сентября 2022</w:t>
            </w:r>
          </w:p>
        </w:tc>
        <w:tc>
          <w:tcPr>
            <w:tcW w:w="2541" w:type="dxa"/>
          </w:tcPr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Руководитель ОО, ответственный за реализацию мероприятия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руководитель центра, педагоги</w:t>
            </w:r>
          </w:p>
        </w:tc>
        <w:tc>
          <w:tcPr>
            <w:tcW w:w="4050" w:type="dxa"/>
          </w:tcPr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Получение удостоверений о прохождении ППК</w:t>
            </w:r>
          </w:p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Учителя:</w:t>
            </w:r>
          </w:p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физики, химии, биологии,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технологии, информатики начальных классов </w:t>
            </w:r>
          </w:p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на сайте ОО до 01.09.2022</w:t>
            </w:r>
          </w:p>
        </w:tc>
      </w:tr>
      <w:tr w:rsidR="003C6B74" w:rsidRPr="005E01B6" w:rsidTr="00AA18AE">
        <w:tc>
          <w:tcPr>
            <w:tcW w:w="846" w:type="dxa"/>
          </w:tcPr>
          <w:p w:rsidR="00155D15" w:rsidRDefault="00143BED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  <w:r w:rsidR="00155D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72" w:type="dxa"/>
          </w:tcPr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руководителей центра образования «Точка роста» по ППК «Региональный проект «Современная школа». Новое оборудование - новые возможности» на базе ИРО/ЦНППМ</w:t>
            </w:r>
          </w:p>
        </w:tc>
        <w:tc>
          <w:tcPr>
            <w:tcW w:w="2151" w:type="dxa"/>
          </w:tcPr>
          <w:p w:rsidR="00155D15" w:rsidRDefault="0065387E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55D15">
              <w:rPr>
                <w:rFonts w:ascii="Times New Roman" w:hAnsi="Times New Roman" w:cs="Times New Roman"/>
                <w:sz w:val="28"/>
                <w:szCs w:val="28"/>
              </w:rPr>
              <w:t>юнь 2022</w:t>
            </w:r>
          </w:p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</w:tcPr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ОО</w:t>
            </w:r>
          </w:p>
        </w:tc>
        <w:tc>
          <w:tcPr>
            <w:tcW w:w="4050" w:type="dxa"/>
          </w:tcPr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удостоверений о прохождении ППК</w:t>
            </w:r>
          </w:p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B74" w:rsidRPr="005E01B6" w:rsidTr="00AA18AE">
        <w:tc>
          <w:tcPr>
            <w:tcW w:w="846" w:type="dxa"/>
          </w:tcPr>
          <w:p w:rsidR="00155D15" w:rsidRDefault="00143BED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155D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72" w:type="dxa"/>
          </w:tcPr>
          <w:p w:rsidR="00155D15" w:rsidRDefault="00155D15" w:rsidP="00143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педагогов </w:t>
            </w:r>
            <w:r w:rsidR="00143BED">
              <w:rPr>
                <w:rFonts w:ascii="Times New Roman" w:hAnsi="Times New Roman" w:cs="Times New Roman"/>
                <w:sz w:val="28"/>
                <w:szCs w:val="28"/>
              </w:rPr>
              <w:t>Центра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«Точка роста» в мероприятиях  по обмену опытом использования оборудования  </w:t>
            </w:r>
            <w:r w:rsidR="00143BED">
              <w:rPr>
                <w:rFonts w:ascii="Times New Roman" w:hAnsi="Times New Roman" w:cs="Times New Roman"/>
                <w:sz w:val="28"/>
                <w:szCs w:val="28"/>
              </w:rPr>
              <w:t>Центра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«Точка роста»</w:t>
            </w:r>
          </w:p>
        </w:tc>
        <w:tc>
          <w:tcPr>
            <w:tcW w:w="2151" w:type="dxa"/>
          </w:tcPr>
          <w:p w:rsidR="00155D15" w:rsidRDefault="0065387E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55D15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 по плану ИРО/ЦНППМ</w:t>
            </w:r>
          </w:p>
        </w:tc>
        <w:tc>
          <w:tcPr>
            <w:tcW w:w="2541" w:type="dxa"/>
          </w:tcPr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ОО</w:t>
            </w:r>
          </w:p>
        </w:tc>
        <w:tc>
          <w:tcPr>
            <w:tcW w:w="4050" w:type="dxa"/>
          </w:tcPr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3C6B74" w:rsidRPr="005E01B6" w:rsidTr="00AA18AE">
        <w:tc>
          <w:tcPr>
            <w:tcW w:w="846" w:type="dxa"/>
          </w:tcPr>
          <w:p w:rsidR="00155D15" w:rsidRDefault="00143BED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155D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72" w:type="dxa"/>
          </w:tcPr>
          <w:p w:rsidR="00155D15" w:rsidRDefault="00155D15" w:rsidP="00143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внутрифирменного обучения педагогов </w:t>
            </w:r>
            <w:r w:rsidR="00143BED">
              <w:rPr>
                <w:rFonts w:ascii="Times New Roman" w:hAnsi="Times New Roman" w:cs="Times New Roman"/>
                <w:sz w:val="28"/>
                <w:szCs w:val="28"/>
              </w:rPr>
              <w:t>Центра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«Точка роста» </w:t>
            </w:r>
          </w:p>
        </w:tc>
        <w:tc>
          <w:tcPr>
            <w:tcW w:w="2151" w:type="dxa"/>
          </w:tcPr>
          <w:p w:rsidR="00155D15" w:rsidRDefault="0065387E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55D15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 по плану школы</w:t>
            </w:r>
          </w:p>
        </w:tc>
        <w:tc>
          <w:tcPr>
            <w:tcW w:w="2541" w:type="dxa"/>
          </w:tcPr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ОО</w:t>
            </w:r>
          </w:p>
        </w:tc>
        <w:tc>
          <w:tcPr>
            <w:tcW w:w="4050" w:type="dxa"/>
          </w:tcPr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внутрифирменных семинаров и пед.советов в ООП Раздел 3. Кадровые условия.</w:t>
            </w:r>
          </w:p>
        </w:tc>
      </w:tr>
      <w:tr w:rsidR="003C6B74" w:rsidRPr="005E01B6" w:rsidTr="00AA18AE">
        <w:tc>
          <w:tcPr>
            <w:tcW w:w="846" w:type="dxa"/>
          </w:tcPr>
          <w:p w:rsidR="00155D15" w:rsidRDefault="00143BED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155D1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72" w:type="dxa"/>
          </w:tcPr>
          <w:p w:rsidR="00155D15" w:rsidRDefault="00155D15" w:rsidP="00143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педагогов </w:t>
            </w:r>
            <w:r w:rsidR="00143BED">
              <w:rPr>
                <w:rFonts w:ascii="Times New Roman" w:hAnsi="Times New Roman" w:cs="Times New Roman"/>
                <w:sz w:val="28"/>
                <w:szCs w:val="28"/>
              </w:rPr>
              <w:t>Центра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«Точка роста» в Фестивале ТР </w:t>
            </w:r>
          </w:p>
        </w:tc>
        <w:tc>
          <w:tcPr>
            <w:tcW w:w="2151" w:type="dxa"/>
          </w:tcPr>
          <w:p w:rsidR="00155D15" w:rsidRDefault="0065387E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55D15">
              <w:rPr>
                <w:rFonts w:ascii="Times New Roman" w:hAnsi="Times New Roman" w:cs="Times New Roman"/>
                <w:sz w:val="28"/>
                <w:szCs w:val="28"/>
              </w:rPr>
              <w:t>оябрь 2022</w:t>
            </w:r>
          </w:p>
        </w:tc>
        <w:tc>
          <w:tcPr>
            <w:tcW w:w="2541" w:type="dxa"/>
          </w:tcPr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ОО</w:t>
            </w:r>
          </w:p>
        </w:tc>
        <w:tc>
          <w:tcPr>
            <w:tcW w:w="4050" w:type="dxa"/>
          </w:tcPr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об итогах мероприятия</w:t>
            </w:r>
          </w:p>
        </w:tc>
      </w:tr>
      <w:tr w:rsidR="003C6B74" w:rsidRPr="005E01B6" w:rsidTr="00AA18AE">
        <w:tc>
          <w:tcPr>
            <w:tcW w:w="846" w:type="dxa"/>
          </w:tcPr>
          <w:p w:rsidR="00155D15" w:rsidRDefault="00143BED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155D1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72" w:type="dxa"/>
          </w:tcPr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7A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Формирование плана работы ОО с учетом проведения мероприятий с педагогическими работниками по вопросам функционирования Центра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«Точка роста» (п</w:t>
            </w:r>
            <w:r w:rsidRPr="005523D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ровед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ение совещаний с педагогами, педагогические советы, методические советы и т</w:t>
            </w:r>
            <w:r w:rsidR="00143BE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д</w:t>
            </w:r>
            <w:r w:rsidR="00143BE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2151" w:type="dxa"/>
          </w:tcPr>
          <w:p w:rsidR="00155D15" w:rsidRDefault="0065387E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55D15">
              <w:rPr>
                <w:rFonts w:ascii="Times New Roman" w:hAnsi="Times New Roman" w:cs="Times New Roman"/>
                <w:sz w:val="28"/>
                <w:szCs w:val="28"/>
              </w:rPr>
              <w:t xml:space="preserve">ентябрь 2022 </w:t>
            </w:r>
          </w:p>
        </w:tc>
        <w:tc>
          <w:tcPr>
            <w:tcW w:w="2541" w:type="dxa"/>
          </w:tcPr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ОО, заместители директора</w:t>
            </w:r>
          </w:p>
        </w:tc>
        <w:tc>
          <w:tcPr>
            <w:tcW w:w="4050" w:type="dxa"/>
          </w:tcPr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Протоколы совещаний</w:t>
            </w:r>
          </w:p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на официальном сайте ОО</w:t>
            </w:r>
          </w:p>
        </w:tc>
      </w:tr>
      <w:tr w:rsidR="00143BED" w:rsidRPr="00055EBD" w:rsidTr="00AA18AE">
        <w:tc>
          <w:tcPr>
            <w:tcW w:w="846" w:type="dxa"/>
          </w:tcPr>
          <w:p w:rsidR="00143BED" w:rsidRDefault="00143BED" w:rsidP="008F3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4" w:type="dxa"/>
            <w:gridSpan w:val="4"/>
          </w:tcPr>
          <w:p w:rsidR="00143BED" w:rsidRPr="00143BED" w:rsidRDefault="00143BED" w:rsidP="00143BE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BED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Информационное сопровождение</w:t>
            </w:r>
          </w:p>
        </w:tc>
      </w:tr>
      <w:tr w:rsidR="003C6B74" w:rsidTr="00AA18AE">
        <w:tc>
          <w:tcPr>
            <w:tcW w:w="846" w:type="dxa"/>
          </w:tcPr>
          <w:p w:rsidR="00143BED" w:rsidRDefault="00143BED" w:rsidP="008F3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4972" w:type="dxa"/>
          </w:tcPr>
          <w:p w:rsidR="00143BED" w:rsidRDefault="00143BED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раздела сайта </w:t>
            </w:r>
            <w:r w:rsidRPr="00A0052F">
              <w:rPr>
                <w:rFonts w:ascii="Times New Roman" w:hAnsi="Times New Roman" w:cs="Times New Roman"/>
                <w:sz w:val="28"/>
                <w:szCs w:val="28"/>
              </w:rPr>
              <w:t>Центра «Точка роста»</w:t>
            </w:r>
          </w:p>
        </w:tc>
        <w:tc>
          <w:tcPr>
            <w:tcW w:w="2151" w:type="dxa"/>
          </w:tcPr>
          <w:p w:rsidR="00143BED" w:rsidRDefault="0065387E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43BED">
              <w:rPr>
                <w:rFonts w:ascii="Times New Roman" w:hAnsi="Times New Roman" w:cs="Times New Roman"/>
                <w:sz w:val="28"/>
                <w:szCs w:val="28"/>
              </w:rPr>
              <w:t>арт-апрель 2022</w:t>
            </w:r>
          </w:p>
        </w:tc>
        <w:tc>
          <w:tcPr>
            <w:tcW w:w="2541" w:type="dxa"/>
          </w:tcPr>
          <w:p w:rsidR="00143BED" w:rsidRDefault="00143BED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ОО</w:t>
            </w:r>
          </w:p>
          <w:p w:rsidR="00143BED" w:rsidRDefault="00143BED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сайт</w:t>
            </w:r>
          </w:p>
        </w:tc>
        <w:tc>
          <w:tcPr>
            <w:tcW w:w="4050" w:type="dxa"/>
          </w:tcPr>
          <w:p w:rsidR="00143BED" w:rsidRDefault="00143BED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создан</w:t>
            </w:r>
          </w:p>
        </w:tc>
      </w:tr>
      <w:tr w:rsidR="003C6B74" w:rsidTr="00AA18AE">
        <w:tc>
          <w:tcPr>
            <w:tcW w:w="846" w:type="dxa"/>
          </w:tcPr>
          <w:p w:rsidR="00143BED" w:rsidRDefault="00143BED" w:rsidP="008F3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4972" w:type="dxa"/>
          </w:tcPr>
          <w:p w:rsidR="00143BED" w:rsidRDefault="00143BED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содержания раздела сайта </w:t>
            </w:r>
            <w:r w:rsidRPr="00A0052F">
              <w:rPr>
                <w:rFonts w:ascii="Times New Roman" w:hAnsi="Times New Roman" w:cs="Times New Roman"/>
                <w:sz w:val="28"/>
                <w:szCs w:val="28"/>
              </w:rPr>
              <w:t>Центра «Точка роста»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Методическими рекомендациями</w:t>
            </w:r>
          </w:p>
        </w:tc>
        <w:tc>
          <w:tcPr>
            <w:tcW w:w="2151" w:type="dxa"/>
          </w:tcPr>
          <w:p w:rsidR="00143BED" w:rsidRDefault="00143BED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июня 2022</w:t>
            </w:r>
          </w:p>
        </w:tc>
        <w:tc>
          <w:tcPr>
            <w:tcW w:w="2541" w:type="dxa"/>
          </w:tcPr>
          <w:p w:rsidR="00143BED" w:rsidRDefault="00143BED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ОО</w:t>
            </w:r>
          </w:p>
          <w:p w:rsidR="00143BED" w:rsidRDefault="00143BED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сайт</w:t>
            </w:r>
          </w:p>
        </w:tc>
        <w:tc>
          <w:tcPr>
            <w:tcW w:w="4050" w:type="dxa"/>
          </w:tcPr>
          <w:p w:rsidR="00143BED" w:rsidRDefault="00143BED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создан в соответствии с методическими рекомендациями и требованиями федерального оператора</w:t>
            </w:r>
          </w:p>
        </w:tc>
      </w:tr>
      <w:tr w:rsidR="003C6B74" w:rsidTr="00AA18AE">
        <w:tc>
          <w:tcPr>
            <w:tcW w:w="846" w:type="dxa"/>
          </w:tcPr>
          <w:p w:rsidR="00143BED" w:rsidRDefault="00143BED" w:rsidP="008F3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4972" w:type="dxa"/>
          </w:tcPr>
          <w:p w:rsidR="00143BED" w:rsidRDefault="00143BED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Ведение раздела Центра </w:t>
            </w:r>
            <w:r w:rsidRPr="00055EBD">
              <w:rPr>
                <w:rFonts w:ascii="Times New Roman" w:hAnsi="Times New Roman" w:cs="Times New Roman"/>
                <w:sz w:val="28"/>
                <w:szCs w:val="28"/>
              </w:rPr>
              <w:t xml:space="preserve">«Точка роста» на официальном сайте ОО </w:t>
            </w:r>
          </w:p>
        </w:tc>
        <w:tc>
          <w:tcPr>
            <w:tcW w:w="2151" w:type="dxa"/>
          </w:tcPr>
          <w:p w:rsidR="00143BED" w:rsidRDefault="00143BED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41" w:type="dxa"/>
          </w:tcPr>
          <w:p w:rsidR="00143BED" w:rsidRDefault="00143BED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сайт</w:t>
            </w:r>
          </w:p>
        </w:tc>
        <w:tc>
          <w:tcPr>
            <w:tcW w:w="4050" w:type="dxa"/>
          </w:tcPr>
          <w:p w:rsidR="00143BED" w:rsidRDefault="00143BED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Регулярно обновляется информация в разделе Центр</w:t>
            </w:r>
            <w:r w:rsidRPr="00055EBD">
              <w:rPr>
                <w:rFonts w:ascii="Times New Roman" w:hAnsi="Times New Roman" w:cs="Times New Roman"/>
                <w:sz w:val="28"/>
                <w:szCs w:val="28"/>
              </w:rPr>
              <w:t xml:space="preserve"> «Точка роста» на официальном сайте ОО</w:t>
            </w:r>
          </w:p>
        </w:tc>
      </w:tr>
      <w:tr w:rsidR="003C6B74" w:rsidTr="00AA18AE">
        <w:tc>
          <w:tcPr>
            <w:tcW w:w="846" w:type="dxa"/>
          </w:tcPr>
          <w:p w:rsidR="00143BED" w:rsidRDefault="00143BED" w:rsidP="008F3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4972" w:type="dxa"/>
          </w:tcPr>
          <w:p w:rsidR="00143BED" w:rsidRDefault="00143BED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3DB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общественности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открытии и функционировании центра образования «Точка роста»:             - проведение </w:t>
            </w:r>
            <w:r w:rsidRPr="005523DB">
              <w:rPr>
                <w:rFonts w:ascii="Times New Roman" w:hAnsi="Times New Roman" w:cs="Times New Roman"/>
                <w:sz w:val="28"/>
                <w:szCs w:val="28"/>
              </w:rPr>
              <w:t>родител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ьских собраний</w:t>
            </w:r>
            <w:r w:rsidRPr="005523D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143BED" w:rsidRDefault="00143BED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экскурсий учащихся и дт.</w:t>
            </w:r>
          </w:p>
          <w:p w:rsidR="00143BED" w:rsidRDefault="00143BED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размещение актуальной информации о работе образовательного центра «Точка роста» на сайте школы, в социальных сетях, на информационных стендах в школе</w:t>
            </w:r>
          </w:p>
          <w:p w:rsidR="00143BED" w:rsidRDefault="00143BED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информирование СМИ о работе центра.</w:t>
            </w:r>
          </w:p>
        </w:tc>
        <w:tc>
          <w:tcPr>
            <w:tcW w:w="2151" w:type="dxa"/>
          </w:tcPr>
          <w:p w:rsidR="00143BED" w:rsidRDefault="00143BED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541" w:type="dxa"/>
          </w:tcPr>
          <w:p w:rsidR="00143BED" w:rsidRDefault="00143BED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Центра «Точка роста»</w:t>
            </w:r>
          </w:p>
        </w:tc>
        <w:tc>
          <w:tcPr>
            <w:tcW w:w="4050" w:type="dxa"/>
          </w:tcPr>
          <w:p w:rsidR="00143BED" w:rsidRDefault="00143BED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Регулярное размещение материалов в СМИ, в социальных сетях  и т.д. </w:t>
            </w:r>
          </w:p>
        </w:tc>
      </w:tr>
      <w:tr w:rsidR="00155D15" w:rsidRPr="001E278D" w:rsidTr="003C6B74">
        <w:tc>
          <w:tcPr>
            <w:tcW w:w="14560" w:type="dxa"/>
            <w:gridSpan w:val="5"/>
          </w:tcPr>
          <w:p w:rsidR="00155D15" w:rsidRPr="00143BED" w:rsidRDefault="00155D15" w:rsidP="00143BE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B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Мониторинговые и контрольные мероприятия </w:t>
            </w:r>
          </w:p>
        </w:tc>
      </w:tr>
      <w:tr w:rsidR="00143BED" w:rsidRPr="004F1529" w:rsidTr="00AA18AE">
        <w:tc>
          <w:tcPr>
            <w:tcW w:w="846" w:type="dxa"/>
          </w:tcPr>
          <w:p w:rsidR="00143BED" w:rsidRPr="00143BED" w:rsidRDefault="00143BED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BED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13714" w:type="dxa"/>
            <w:gridSpan w:val="4"/>
          </w:tcPr>
          <w:p w:rsidR="00143BED" w:rsidRPr="004F1529" w:rsidRDefault="00143BED" w:rsidP="00155D1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7780">
              <w:rPr>
                <w:rFonts w:ascii="Times New Roman" w:hAnsi="Times New Roman" w:cs="Times New Roman"/>
                <w:sz w:val="28"/>
                <w:szCs w:val="28"/>
              </w:rPr>
              <w:t>Региональные и муниципальные мониторинги</w:t>
            </w:r>
          </w:p>
        </w:tc>
      </w:tr>
      <w:tr w:rsidR="003C6B74" w:rsidRPr="001E278D" w:rsidTr="00770C9D">
        <w:tc>
          <w:tcPr>
            <w:tcW w:w="846" w:type="dxa"/>
          </w:tcPr>
          <w:p w:rsidR="00155D15" w:rsidRPr="001E278D" w:rsidRDefault="00143BED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  <w:r w:rsidR="00155D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72" w:type="dxa"/>
          </w:tcPr>
          <w:p w:rsidR="00155D15" w:rsidRPr="001E278D" w:rsidRDefault="00155D15" w:rsidP="00155D15">
            <w:pPr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 w:rsidRPr="001E278D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 xml:space="preserve">Мониторинг прохождения ППК </w:t>
            </w:r>
            <w:r w:rsidRPr="001E278D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lastRenderedPageBreak/>
              <w:t>педагогами ТР в ИРО</w:t>
            </w:r>
          </w:p>
        </w:tc>
        <w:tc>
          <w:tcPr>
            <w:tcW w:w="2151" w:type="dxa"/>
          </w:tcPr>
          <w:p w:rsidR="00155D15" w:rsidRPr="001E278D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7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раз в квартал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запросу ИРО</w:t>
            </w:r>
          </w:p>
        </w:tc>
        <w:tc>
          <w:tcPr>
            <w:tcW w:w="2541" w:type="dxa"/>
          </w:tcPr>
          <w:p w:rsidR="00155D15" w:rsidRPr="001E278D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7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ИРО</w:t>
            </w:r>
          </w:p>
        </w:tc>
        <w:tc>
          <w:tcPr>
            <w:tcW w:w="4050" w:type="dxa"/>
          </w:tcPr>
          <w:p w:rsidR="00155D15" w:rsidRPr="001E278D" w:rsidRDefault="00155D15" w:rsidP="00150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7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Информация </w:t>
            </w:r>
            <w:r w:rsidR="007B2732">
              <w:rPr>
                <w:rFonts w:ascii="Times New Roman" w:hAnsi="Times New Roman" w:cs="Times New Roman"/>
                <w:sz w:val="28"/>
                <w:szCs w:val="28"/>
              </w:rPr>
              <w:t>направлена</w:t>
            </w:r>
            <w:r w:rsidR="001502F2">
              <w:rPr>
                <w:rFonts w:ascii="Times New Roman" w:hAnsi="Times New Roman" w:cs="Times New Roman"/>
                <w:sz w:val="28"/>
                <w:szCs w:val="28"/>
              </w:rPr>
              <w:t xml:space="preserve">в ИРО </w:t>
            </w:r>
            <w:r w:rsidR="007B27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срок до 15.03; 15.06; 15.09; 15.12 каждого текущего года</w:t>
            </w:r>
          </w:p>
        </w:tc>
      </w:tr>
      <w:tr w:rsidR="003C6B74" w:rsidRPr="001E278D" w:rsidTr="00770C9D">
        <w:tc>
          <w:tcPr>
            <w:tcW w:w="846" w:type="dxa"/>
          </w:tcPr>
          <w:p w:rsidR="00155D15" w:rsidRPr="001E278D" w:rsidRDefault="00143BED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6.1.</w:t>
            </w:r>
            <w:r w:rsidR="00155D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72" w:type="dxa"/>
          </w:tcPr>
          <w:p w:rsidR="00155D15" w:rsidRPr="001E278D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78D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Мониторинг прохождения ППК педагогами ТР у Федерального оператора</w:t>
            </w:r>
          </w:p>
        </w:tc>
        <w:tc>
          <w:tcPr>
            <w:tcW w:w="2151" w:type="dxa"/>
          </w:tcPr>
          <w:p w:rsidR="00155D15" w:rsidRPr="001E278D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78D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 запросу ИРО</w:t>
            </w:r>
          </w:p>
        </w:tc>
        <w:tc>
          <w:tcPr>
            <w:tcW w:w="2541" w:type="dxa"/>
          </w:tcPr>
          <w:p w:rsidR="00155D15" w:rsidRPr="001E278D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78D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ОО, ИРО</w:t>
            </w:r>
          </w:p>
        </w:tc>
        <w:tc>
          <w:tcPr>
            <w:tcW w:w="4050" w:type="dxa"/>
          </w:tcPr>
          <w:p w:rsidR="00155D15" w:rsidRDefault="00155D15" w:rsidP="00150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78D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</w:t>
            </w:r>
            <w:r w:rsidR="001502F2">
              <w:rPr>
                <w:rFonts w:ascii="Times New Roman" w:hAnsi="Times New Roman" w:cs="Times New Roman"/>
                <w:sz w:val="28"/>
                <w:szCs w:val="28"/>
              </w:rPr>
              <w:t>направлена в ИРО в срок до 15.03; 15.06; 15.09; 15.12 каждого текущего года</w:t>
            </w:r>
            <w:r w:rsidRPr="001E278D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1502F2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установленной </w:t>
            </w:r>
            <w:r w:rsidRPr="001E278D">
              <w:rPr>
                <w:rFonts w:ascii="Times New Roman" w:hAnsi="Times New Roman" w:cs="Times New Roman"/>
                <w:sz w:val="28"/>
                <w:szCs w:val="28"/>
              </w:rPr>
              <w:t>форме</w:t>
            </w:r>
          </w:p>
          <w:p w:rsidR="0035544B" w:rsidRPr="001E278D" w:rsidRDefault="003C6B74" w:rsidP="00150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Информационная справка  о повышении квалификации педагогических работников направлена в ГКУ ЯО Агентство в срок до  25.08.2022</w:t>
            </w:r>
          </w:p>
        </w:tc>
      </w:tr>
      <w:tr w:rsidR="003C6B74" w:rsidRPr="001E278D" w:rsidTr="00770C9D">
        <w:tc>
          <w:tcPr>
            <w:tcW w:w="846" w:type="dxa"/>
          </w:tcPr>
          <w:p w:rsidR="00155D15" w:rsidRPr="001E278D" w:rsidRDefault="00143BED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  <w:r w:rsidR="00155D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72" w:type="dxa"/>
          </w:tcPr>
          <w:p w:rsidR="00155D15" w:rsidRPr="005523DB" w:rsidRDefault="00155D15" w:rsidP="00155D15">
            <w:pPr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 w:rsidRPr="005523D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Проведение мониторинга работ по приведению площадок центров «Точка роста» в соответствие с методическими рекомендациями Министерства просвещения Российской Федерации</w:t>
            </w:r>
          </w:p>
        </w:tc>
        <w:tc>
          <w:tcPr>
            <w:tcW w:w="2151" w:type="dxa"/>
          </w:tcPr>
          <w:p w:rsidR="00155D15" w:rsidRPr="001E278D" w:rsidRDefault="00155D15" w:rsidP="00355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52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25 августа 202</w:t>
            </w:r>
            <w:r w:rsidR="0035544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Pr="004F152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 года</w:t>
            </w:r>
          </w:p>
        </w:tc>
        <w:tc>
          <w:tcPr>
            <w:tcW w:w="2541" w:type="dxa"/>
          </w:tcPr>
          <w:p w:rsidR="00155D15" w:rsidRPr="001E278D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78D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ОО, ГКУ ЯО Агентство</w:t>
            </w:r>
          </w:p>
        </w:tc>
        <w:tc>
          <w:tcPr>
            <w:tcW w:w="4050" w:type="dxa"/>
          </w:tcPr>
          <w:p w:rsidR="00155D15" w:rsidRDefault="003C6B74" w:rsidP="00155D1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Фотомониторинг и реестр документов, подтверждающих приемку материальных ценностей и услуг,</w:t>
            </w:r>
            <w:r w:rsidR="0035544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Центра «Точка роста»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направлена</w:t>
            </w:r>
          </w:p>
          <w:p w:rsidR="00155D15" w:rsidRPr="001E278D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в ГКУ ЯО Агентство</w:t>
            </w:r>
          </w:p>
        </w:tc>
      </w:tr>
      <w:tr w:rsidR="003C6B74" w:rsidRPr="001E278D" w:rsidTr="00770C9D">
        <w:tc>
          <w:tcPr>
            <w:tcW w:w="846" w:type="dxa"/>
          </w:tcPr>
          <w:p w:rsidR="003C6B74" w:rsidRDefault="00770C9D" w:rsidP="003C6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6.1.4</w:t>
            </w:r>
          </w:p>
        </w:tc>
        <w:tc>
          <w:tcPr>
            <w:tcW w:w="4972" w:type="dxa"/>
          </w:tcPr>
          <w:p w:rsidR="003C6B74" w:rsidRPr="005523DB" w:rsidRDefault="003C6B74" w:rsidP="003C6B74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5523D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Ежеквартальный мониторинг достижения показателей создания и функционирования центров «Точка роста»</w:t>
            </w:r>
          </w:p>
        </w:tc>
        <w:tc>
          <w:tcPr>
            <w:tcW w:w="2151" w:type="dxa"/>
          </w:tcPr>
          <w:p w:rsidR="003C6B74" w:rsidRPr="004F1529" w:rsidRDefault="003C6B74" w:rsidP="003C6B74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99302C"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  <w:t>01 октября 2021 года, далее ежеквартально</w:t>
            </w:r>
          </w:p>
        </w:tc>
        <w:tc>
          <w:tcPr>
            <w:tcW w:w="2541" w:type="dxa"/>
          </w:tcPr>
          <w:p w:rsidR="003C6B74" w:rsidRPr="001E278D" w:rsidRDefault="003C6B74" w:rsidP="003C6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78D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ОО, ГКУ ЯО Агентство</w:t>
            </w:r>
          </w:p>
        </w:tc>
        <w:tc>
          <w:tcPr>
            <w:tcW w:w="4050" w:type="dxa"/>
          </w:tcPr>
          <w:p w:rsidR="003C6B74" w:rsidRDefault="00ED0C11" w:rsidP="00ED0C1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О</w:t>
            </w:r>
            <w:r w:rsidR="003C6B74" w:rsidRPr="005523D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тчет о достижении показателей, направленный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в срок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15.03; 15.06; 15.09; 15.12 каждого текущего года</w:t>
            </w:r>
            <w:r w:rsidR="003C6B74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в ГКУ ЯО Агентство</w:t>
            </w:r>
            <w:r w:rsidR="003C6B74" w:rsidRPr="005523D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по итогам мониторинга</w:t>
            </w:r>
          </w:p>
        </w:tc>
      </w:tr>
      <w:tr w:rsidR="00ED0C11" w:rsidRPr="001E278D" w:rsidTr="00770C9D">
        <w:tc>
          <w:tcPr>
            <w:tcW w:w="846" w:type="dxa"/>
          </w:tcPr>
          <w:p w:rsidR="00ED0C11" w:rsidRDefault="00ED0C11" w:rsidP="00ED0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6.1.5</w:t>
            </w:r>
          </w:p>
        </w:tc>
        <w:tc>
          <w:tcPr>
            <w:tcW w:w="4972" w:type="dxa"/>
          </w:tcPr>
          <w:p w:rsidR="00ED0C11" w:rsidRPr="005523DB" w:rsidRDefault="00ED0C11" w:rsidP="00ED0C11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5523DB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 xml:space="preserve">Мониторинг реализации Комплексного плана взаимодействия центров образования «Точка роста», Кванториумов, </w:t>
            </w:r>
            <w:r w:rsidRPr="005523DB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en-US"/>
              </w:rPr>
              <w:t>IT</w:t>
            </w:r>
            <w:r w:rsidRPr="005523DB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 xml:space="preserve"> кубов и т.д.</w:t>
            </w:r>
          </w:p>
        </w:tc>
        <w:tc>
          <w:tcPr>
            <w:tcW w:w="2151" w:type="dxa"/>
          </w:tcPr>
          <w:p w:rsidR="00ED0C11" w:rsidRPr="0099302C" w:rsidRDefault="00ED0C11" w:rsidP="00ED0C11">
            <w:pPr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</w:pPr>
            <w:r w:rsidRPr="005523DB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541" w:type="dxa"/>
          </w:tcPr>
          <w:p w:rsidR="00ED0C11" w:rsidRPr="001E278D" w:rsidRDefault="00ED0C11" w:rsidP="004B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3DB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4B344D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4050" w:type="dxa"/>
          </w:tcPr>
          <w:p w:rsidR="00ED0C11" w:rsidRPr="005523DB" w:rsidRDefault="00323C27" w:rsidP="001074C8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Информация направлена в ГАУДПО ЯО</w:t>
            </w:r>
            <w:r w:rsidR="00ED0C1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в срок до </w:t>
            </w:r>
            <w:r w:rsidR="00ED0C11">
              <w:rPr>
                <w:rFonts w:ascii="Times New Roman" w:hAnsi="Times New Roman" w:cs="Times New Roman"/>
                <w:sz w:val="28"/>
                <w:szCs w:val="28"/>
              </w:rPr>
              <w:t>15.03; 15.06; 15.09; 15.12 каждого текущего года</w:t>
            </w:r>
          </w:p>
        </w:tc>
      </w:tr>
      <w:tr w:rsidR="00ED0C11" w:rsidRPr="001E278D" w:rsidTr="00AA18AE">
        <w:tc>
          <w:tcPr>
            <w:tcW w:w="846" w:type="dxa"/>
          </w:tcPr>
          <w:p w:rsidR="00ED0C11" w:rsidRDefault="00770C9D" w:rsidP="00ED0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13714" w:type="dxa"/>
            <w:gridSpan w:val="4"/>
          </w:tcPr>
          <w:p w:rsidR="00ED0C11" w:rsidRPr="005523DB" w:rsidRDefault="00ED0C11" w:rsidP="00ED0C11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ОО</w:t>
            </w:r>
          </w:p>
        </w:tc>
      </w:tr>
      <w:tr w:rsidR="008F3041" w:rsidRPr="001E278D" w:rsidTr="00AA18AE">
        <w:tc>
          <w:tcPr>
            <w:tcW w:w="846" w:type="dxa"/>
          </w:tcPr>
          <w:p w:rsidR="008F3041" w:rsidRDefault="008F3041" w:rsidP="008F3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6.2.1</w:t>
            </w:r>
          </w:p>
        </w:tc>
        <w:tc>
          <w:tcPr>
            <w:tcW w:w="4972" w:type="dxa"/>
          </w:tcPr>
          <w:p w:rsidR="008F3041" w:rsidRPr="008F3041" w:rsidRDefault="008F3041" w:rsidP="008F3041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8F30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Контроль </w:t>
            </w:r>
            <w:r w:rsidR="00EB41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составления </w:t>
            </w:r>
            <w:bookmarkStart w:id="0" w:name="_GoBack"/>
            <w:bookmarkEnd w:id="0"/>
            <w:r w:rsidRPr="008F30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рабочих программ по учебным предметам Физика, Химия, Биология, Технология и отражение деятельности в Программе воспитания и в ООП</w:t>
            </w:r>
          </w:p>
        </w:tc>
        <w:tc>
          <w:tcPr>
            <w:tcW w:w="2151" w:type="dxa"/>
          </w:tcPr>
          <w:p w:rsidR="008F3041" w:rsidRPr="008F3041" w:rsidRDefault="008F3041" w:rsidP="008F3041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F3041">
              <w:rPr>
                <w:rFonts w:ascii="Times New Roman" w:hAnsi="Times New Roman" w:cs="Times New Roman"/>
                <w:sz w:val="28"/>
                <w:szCs w:val="28"/>
              </w:rPr>
              <w:t>до 25.08.2022</w:t>
            </w:r>
          </w:p>
        </w:tc>
        <w:tc>
          <w:tcPr>
            <w:tcW w:w="2541" w:type="dxa"/>
          </w:tcPr>
          <w:p w:rsidR="008F3041" w:rsidRPr="008F3041" w:rsidRDefault="00770C9D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C11">
              <w:rPr>
                <w:rFonts w:ascii="Times New Roman" w:hAnsi="Times New Roman" w:cs="Times New Roman"/>
                <w:sz w:val="28"/>
                <w:szCs w:val="28"/>
              </w:rPr>
              <w:t>Руководитель ОО</w:t>
            </w:r>
          </w:p>
        </w:tc>
        <w:tc>
          <w:tcPr>
            <w:tcW w:w="4050" w:type="dxa"/>
          </w:tcPr>
          <w:p w:rsidR="008F3041" w:rsidRPr="008F3041" w:rsidRDefault="008F3041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041">
              <w:rPr>
                <w:rFonts w:ascii="Times New Roman" w:hAnsi="Times New Roman" w:cs="Times New Roman"/>
                <w:sz w:val="28"/>
                <w:szCs w:val="28"/>
              </w:rPr>
              <w:t xml:space="preserve">Справка </w:t>
            </w:r>
            <w:r w:rsidR="00770C9D">
              <w:rPr>
                <w:rFonts w:ascii="Times New Roman" w:hAnsi="Times New Roman" w:cs="Times New Roman"/>
                <w:sz w:val="28"/>
                <w:szCs w:val="28"/>
              </w:rPr>
              <w:t xml:space="preserve">или приказ </w:t>
            </w:r>
            <w:r w:rsidRPr="008F3041">
              <w:rPr>
                <w:rFonts w:ascii="Times New Roman" w:hAnsi="Times New Roman" w:cs="Times New Roman"/>
                <w:sz w:val="28"/>
                <w:szCs w:val="28"/>
              </w:rPr>
              <w:t>до 25.08.2022</w:t>
            </w:r>
          </w:p>
          <w:p w:rsidR="008F3041" w:rsidRPr="008F3041" w:rsidRDefault="008F3041" w:rsidP="008F304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F3041" w:rsidRPr="001E278D" w:rsidTr="00AA18AE">
        <w:tc>
          <w:tcPr>
            <w:tcW w:w="846" w:type="dxa"/>
          </w:tcPr>
          <w:p w:rsidR="008F3041" w:rsidRPr="001E278D" w:rsidRDefault="008F3041" w:rsidP="008F3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6.2.2</w:t>
            </w:r>
          </w:p>
        </w:tc>
        <w:tc>
          <w:tcPr>
            <w:tcW w:w="4972" w:type="dxa"/>
          </w:tcPr>
          <w:p w:rsidR="008F3041" w:rsidRPr="005523DB" w:rsidRDefault="008F3041" w:rsidP="008F3041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B4778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Мониторинг рабочих программ по учебным предметам Физика, Химия, Биология, Технология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,</w:t>
            </w:r>
            <w:r w:rsidRPr="00B4778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отражение деятельности в Программе воспитания и в ООП</w:t>
            </w:r>
          </w:p>
        </w:tc>
        <w:tc>
          <w:tcPr>
            <w:tcW w:w="2151" w:type="dxa"/>
          </w:tcPr>
          <w:p w:rsidR="008F3041" w:rsidRPr="00ED0C11" w:rsidRDefault="00770C9D" w:rsidP="008F3041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 течение учебного года</w:t>
            </w:r>
          </w:p>
        </w:tc>
        <w:tc>
          <w:tcPr>
            <w:tcW w:w="2541" w:type="dxa"/>
          </w:tcPr>
          <w:p w:rsidR="008F3041" w:rsidRPr="00ED0C11" w:rsidRDefault="00770C9D" w:rsidP="00770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041">
              <w:rPr>
                <w:rFonts w:ascii="Times New Roman" w:hAnsi="Times New Roman" w:cs="Times New Roman"/>
                <w:sz w:val="28"/>
                <w:szCs w:val="28"/>
              </w:rPr>
              <w:t>Администрация ОО</w:t>
            </w:r>
          </w:p>
        </w:tc>
        <w:tc>
          <w:tcPr>
            <w:tcW w:w="4050" w:type="dxa"/>
          </w:tcPr>
          <w:p w:rsidR="008F3041" w:rsidRPr="00ED0C11" w:rsidRDefault="00770C9D" w:rsidP="00770C9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 к</w:t>
            </w:r>
            <w:r w:rsidR="008F3041">
              <w:rPr>
                <w:rFonts w:ascii="Times New Roman" w:hAnsi="Times New Roman" w:cs="Times New Roman"/>
                <w:bCs/>
                <w:sz w:val="28"/>
                <w:szCs w:val="28"/>
              </w:rPr>
              <w:t>онтроль реализации рабочи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</w:t>
            </w:r>
            <w:r w:rsidR="008F30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программ,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 том числе и в части</w:t>
            </w:r>
            <w:r w:rsidR="008F30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использования педагогами новых методов и технологий</w:t>
            </w:r>
          </w:p>
        </w:tc>
      </w:tr>
      <w:tr w:rsidR="008F3041" w:rsidRPr="001E278D" w:rsidTr="00AA18AE">
        <w:tc>
          <w:tcPr>
            <w:tcW w:w="846" w:type="dxa"/>
          </w:tcPr>
          <w:p w:rsidR="008F3041" w:rsidRPr="001E278D" w:rsidRDefault="008F3041" w:rsidP="008F3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6.2.3</w:t>
            </w:r>
          </w:p>
        </w:tc>
        <w:tc>
          <w:tcPr>
            <w:tcW w:w="4972" w:type="dxa"/>
          </w:tcPr>
          <w:p w:rsidR="008F3041" w:rsidRPr="005523DB" w:rsidRDefault="008F3041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и учет использования оборудования в образовательной деятельности</w:t>
            </w:r>
          </w:p>
        </w:tc>
        <w:tc>
          <w:tcPr>
            <w:tcW w:w="2151" w:type="dxa"/>
          </w:tcPr>
          <w:p w:rsidR="008F3041" w:rsidRPr="001E278D" w:rsidRDefault="008F3041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541" w:type="dxa"/>
          </w:tcPr>
          <w:p w:rsidR="008F3041" w:rsidRPr="001E278D" w:rsidRDefault="008F3041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78D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4050" w:type="dxa"/>
          </w:tcPr>
          <w:p w:rsidR="008F3041" w:rsidRPr="00ED0C11" w:rsidRDefault="008F3041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C11">
              <w:rPr>
                <w:rFonts w:ascii="Times New Roman" w:hAnsi="Times New Roman" w:cs="Times New Roman"/>
                <w:sz w:val="28"/>
                <w:szCs w:val="28"/>
              </w:rPr>
              <w:t>Учет оборудования ведется</w:t>
            </w:r>
          </w:p>
        </w:tc>
      </w:tr>
      <w:tr w:rsidR="00B712D5" w:rsidRPr="005523DB" w:rsidTr="00AA18AE">
        <w:tc>
          <w:tcPr>
            <w:tcW w:w="846" w:type="dxa"/>
          </w:tcPr>
          <w:p w:rsidR="00B712D5" w:rsidRPr="005523DB" w:rsidRDefault="00B712D5" w:rsidP="00B71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6.2.4</w:t>
            </w:r>
          </w:p>
        </w:tc>
        <w:tc>
          <w:tcPr>
            <w:tcW w:w="4972" w:type="dxa"/>
          </w:tcPr>
          <w:p w:rsidR="00B712D5" w:rsidRPr="00B712D5" w:rsidRDefault="00B712D5" w:rsidP="00B712D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712D5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функционированием </w:t>
            </w:r>
            <w:r w:rsidRPr="00B712D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Центра «Точка роста», в том числе:</w:t>
            </w:r>
          </w:p>
          <w:p w:rsidR="00B712D5" w:rsidRPr="00B712D5" w:rsidRDefault="00B712D5" w:rsidP="00B712D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712D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- организация образовательной деятельности, </w:t>
            </w:r>
          </w:p>
          <w:p w:rsidR="00B712D5" w:rsidRPr="00B712D5" w:rsidRDefault="00B712D5" w:rsidP="00B712D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712D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а</w:t>
            </w:r>
            <w:r w:rsidRPr="00B712D5">
              <w:rPr>
                <w:rFonts w:ascii="Times New Roman" w:hAnsi="Times New Roman" w:cs="Times New Roman"/>
                <w:sz w:val="28"/>
                <w:szCs w:val="28"/>
              </w:rPr>
              <w:t xml:space="preserve">нализ результатов внутришкольного мониторинга (в начале и конце учебного года), результатов обучающихся в ВПР и других оценочных процедурах </w:t>
            </w:r>
            <w:r w:rsidRPr="00B712D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естественно-научной и технологической направленностей;</w:t>
            </w:r>
          </w:p>
          <w:p w:rsidR="00B712D5" w:rsidRPr="00B712D5" w:rsidRDefault="00B712D5" w:rsidP="00B7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2D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- </w:t>
            </w:r>
            <w:r w:rsidRPr="00B712D5">
              <w:rPr>
                <w:rFonts w:ascii="Times New Roman" w:hAnsi="Times New Roman" w:cs="Times New Roman"/>
                <w:sz w:val="28"/>
                <w:szCs w:val="28"/>
              </w:rPr>
              <w:t xml:space="preserve">Учет и контроль достижения обучающимися в конкурсах, олимпиадах </w:t>
            </w:r>
            <w:r w:rsidRPr="00B712D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естественно-научной и технологической направленностей</w:t>
            </w:r>
          </w:p>
        </w:tc>
        <w:tc>
          <w:tcPr>
            <w:tcW w:w="2151" w:type="dxa"/>
          </w:tcPr>
          <w:p w:rsidR="00B712D5" w:rsidRPr="00B712D5" w:rsidRDefault="00B712D5" w:rsidP="00B7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2D5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541" w:type="dxa"/>
          </w:tcPr>
          <w:p w:rsidR="00B712D5" w:rsidRPr="00B712D5" w:rsidRDefault="00B712D5" w:rsidP="00B7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041">
              <w:rPr>
                <w:rFonts w:ascii="Times New Roman" w:hAnsi="Times New Roman" w:cs="Times New Roman"/>
                <w:sz w:val="28"/>
                <w:szCs w:val="28"/>
              </w:rPr>
              <w:t>Администрация ОО</w:t>
            </w:r>
          </w:p>
        </w:tc>
        <w:tc>
          <w:tcPr>
            <w:tcW w:w="4050" w:type="dxa"/>
          </w:tcPr>
          <w:p w:rsidR="00B712D5" w:rsidRDefault="00B712D5" w:rsidP="00B7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организован</w:t>
            </w:r>
          </w:p>
          <w:p w:rsidR="00B712D5" w:rsidRDefault="00B712D5" w:rsidP="00B7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Приняты управленческие решения</w:t>
            </w:r>
          </w:p>
          <w:p w:rsidR="00B712D5" w:rsidRPr="005523DB" w:rsidRDefault="00B712D5" w:rsidP="00B712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2D5" w:rsidRPr="005523DB" w:rsidTr="00AA18AE">
        <w:tc>
          <w:tcPr>
            <w:tcW w:w="846" w:type="dxa"/>
          </w:tcPr>
          <w:p w:rsidR="00B712D5" w:rsidRDefault="00B712D5" w:rsidP="00B71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6.2.5</w:t>
            </w:r>
          </w:p>
        </w:tc>
        <w:tc>
          <w:tcPr>
            <w:tcW w:w="4972" w:type="dxa"/>
          </w:tcPr>
          <w:p w:rsidR="00B712D5" w:rsidRPr="004B344D" w:rsidRDefault="00B712D5" w:rsidP="00B7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44D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реализации мероприятий плана мероприятий (дорожной карты) </w:t>
            </w:r>
            <w:r w:rsidRPr="004B344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 созданию и обеспечению функционирования Центра «Точка роста»</w:t>
            </w:r>
            <w:r w:rsidRPr="004B344D">
              <w:rPr>
                <w:rFonts w:ascii="Times New Roman" w:hAnsi="Times New Roman" w:cs="Times New Roman"/>
                <w:sz w:val="28"/>
                <w:szCs w:val="28"/>
              </w:rPr>
              <w:t xml:space="preserve"> в образовательной организации. </w:t>
            </w:r>
          </w:p>
        </w:tc>
        <w:tc>
          <w:tcPr>
            <w:tcW w:w="2151" w:type="dxa"/>
          </w:tcPr>
          <w:p w:rsidR="00B712D5" w:rsidRPr="004B344D" w:rsidRDefault="00B712D5" w:rsidP="00B7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44D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541" w:type="dxa"/>
          </w:tcPr>
          <w:p w:rsidR="00B712D5" w:rsidRPr="001E278D" w:rsidRDefault="00B712D5" w:rsidP="00B7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78D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4050" w:type="dxa"/>
          </w:tcPr>
          <w:p w:rsidR="00B712D5" w:rsidRDefault="00B712D5" w:rsidP="00B7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проведен. Приняты управленческие решения</w:t>
            </w:r>
          </w:p>
        </w:tc>
      </w:tr>
    </w:tbl>
    <w:p w:rsidR="00B42AB3" w:rsidRPr="005E01B6" w:rsidRDefault="00B42AB3" w:rsidP="00634B7D">
      <w:pPr>
        <w:rPr>
          <w:rFonts w:ascii="Times New Roman" w:hAnsi="Times New Roman" w:cs="Times New Roman"/>
          <w:sz w:val="28"/>
          <w:szCs w:val="28"/>
        </w:rPr>
      </w:pPr>
    </w:p>
    <w:sectPr w:rsidR="00B42AB3" w:rsidRPr="005E01B6" w:rsidSect="005E01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707E0"/>
    <w:multiLevelType w:val="hybridMultilevel"/>
    <w:tmpl w:val="9AD8B526"/>
    <w:lvl w:ilvl="0" w:tplc="BAE212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136032"/>
    <w:multiLevelType w:val="hybridMultilevel"/>
    <w:tmpl w:val="3564CF12"/>
    <w:lvl w:ilvl="0" w:tplc="6BD89A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98F5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44E1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A280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ECDF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049B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E48D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60B0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B6C4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E01B6"/>
    <w:rsid w:val="00055EBD"/>
    <w:rsid w:val="000974BE"/>
    <w:rsid w:val="000B0ACD"/>
    <w:rsid w:val="001074C8"/>
    <w:rsid w:val="0011104A"/>
    <w:rsid w:val="0011545B"/>
    <w:rsid w:val="001218AF"/>
    <w:rsid w:val="00143BED"/>
    <w:rsid w:val="001454BA"/>
    <w:rsid w:val="001502F2"/>
    <w:rsid w:val="00155D15"/>
    <w:rsid w:val="00181724"/>
    <w:rsid w:val="00197A70"/>
    <w:rsid w:val="001E278D"/>
    <w:rsid w:val="001E2C3C"/>
    <w:rsid w:val="002568ED"/>
    <w:rsid w:val="00262B57"/>
    <w:rsid w:val="002817A3"/>
    <w:rsid w:val="002F4490"/>
    <w:rsid w:val="00315E0E"/>
    <w:rsid w:val="00322897"/>
    <w:rsid w:val="00323C27"/>
    <w:rsid w:val="0033377D"/>
    <w:rsid w:val="0035544B"/>
    <w:rsid w:val="003A3670"/>
    <w:rsid w:val="003C6B74"/>
    <w:rsid w:val="003D5889"/>
    <w:rsid w:val="00404D95"/>
    <w:rsid w:val="00405CE1"/>
    <w:rsid w:val="00414991"/>
    <w:rsid w:val="00442469"/>
    <w:rsid w:val="004A521F"/>
    <w:rsid w:val="004B344D"/>
    <w:rsid w:val="004F1529"/>
    <w:rsid w:val="004F457A"/>
    <w:rsid w:val="00523E26"/>
    <w:rsid w:val="00532844"/>
    <w:rsid w:val="0054047E"/>
    <w:rsid w:val="005458C2"/>
    <w:rsid w:val="005523DB"/>
    <w:rsid w:val="00575208"/>
    <w:rsid w:val="0058012E"/>
    <w:rsid w:val="005A2273"/>
    <w:rsid w:val="005A4119"/>
    <w:rsid w:val="005E01B6"/>
    <w:rsid w:val="00634B7D"/>
    <w:rsid w:val="0065387E"/>
    <w:rsid w:val="006A2F29"/>
    <w:rsid w:val="006C0683"/>
    <w:rsid w:val="006E604E"/>
    <w:rsid w:val="006F6E3D"/>
    <w:rsid w:val="00717DC4"/>
    <w:rsid w:val="0076227F"/>
    <w:rsid w:val="00770C9D"/>
    <w:rsid w:val="007B2732"/>
    <w:rsid w:val="007F5964"/>
    <w:rsid w:val="00872D1F"/>
    <w:rsid w:val="00876801"/>
    <w:rsid w:val="008F3041"/>
    <w:rsid w:val="00931C25"/>
    <w:rsid w:val="0095187C"/>
    <w:rsid w:val="009538C7"/>
    <w:rsid w:val="0097428F"/>
    <w:rsid w:val="00A0052F"/>
    <w:rsid w:val="00A2760A"/>
    <w:rsid w:val="00A6218D"/>
    <w:rsid w:val="00A71162"/>
    <w:rsid w:val="00AA18AE"/>
    <w:rsid w:val="00B42AB3"/>
    <w:rsid w:val="00B47780"/>
    <w:rsid w:val="00B60726"/>
    <w:rsid w:val="00B712D5"/>
    <w:rsid w:val="00BD73F5"/>
    <w:rsid w:val="00BF5E78"/>
    <w:rsid w:val="00C0033F"/>
    <w:rsid w:val="00C86614"/>
    <w:rsid w:val="00C9060C"/>
    <w:rsid w:val="00CC5E82"/>
    <w:rsid w:val="00CD0FE9"/>
    <w:rsid w:val="00CE5691"/>
    <w:rsid w:val="00D10664"/>
    <w:rsid w:val="00D62BF0"/>
    <w:rsid w:val="00D717C8"/>
    <w:rsid w:val="00D8435D"/>
    <w:rsid w:val="00DB5051"/>
    <w:rsid w:val="00DC3256"/>
    <w:rsid w:val="00DD7AF5"/>
    <w:rsid w:val="00EB417E"/>
    <w:rsid w:val="00ED0C11"/>
    <w:rsid w:val="00F3516F"/>
    <w:rsid w:val="00F81CC0"/>
    <w:rsid w:val="00F91A83"/>
    <w:rsid w:val="00FA5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01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6E3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454B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1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888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004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69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3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413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66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19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1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3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ar.pfd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ar.pfd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C133D-D33D-4587-8F53-BC30E180D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11</Pages>
  <Words>2000</Words>
  <Characters>11402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13376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Павлова</dc:creator>
  <cp:lastModifiedBy>User</cp:lastModifiedBy>
  <cp:revision>23</cp:revision>
  <dcterms:created xsi:type="dcterms:W3CDTF">2022-05-19T11:33:00Z</dcterms:created>
  <dcterms:modified xsi:type="dcterms:W3CDTF">2022-06-14T11:38:00Z</dcterms:modified>
</cp:coreProperties>
</file>